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5FB8" w:rsidRPr="0043633A" w14:paraId="2E4206A0" w14:textId="77777777">
        <w:tc>
          <w:tcPr>
            <w:tcW w:w="9350" w:type="dxa"/>
          </w:tcPr>
          <w:p w14:paraId="27457263" w14:textId="609CBD4A" w:rsidR="009D5FB8" w:rsidRPr="000C60BF" w:rsidRDefault="00C3085D" w:rsidP="006945D4">
            <w:pPr>
              <w:rPr>
                <w:i/>
                <w:iCs/>
                <w:lang w:val="es-419"/>
              </w:rPr>
            </w:pPr>
            <w:r w:rsidRPr="000C60BF">
              <w:rPr>
                <w:i/>
                <w:iCs/>
                <w:lang w:val="es-419"/>
              </w:rPr>
              <w:t>Los</w:t>
            </w:r>
            <w:r w:rsidR="000C60BF">
              <w:rPr>
                <w:i/>
                <w:iCs/>
                <w:lang w:val="es-419"/>
              </w:rPr>
              <w:t xml:space="preserve"> encargados</w:t>
            </w:r>
            <w:r w:rsidRPr="000C60BF">
              <w:rPr>
                <w:i/>
                <w:iCs/>
                <w:lang w:val="es-419"/>
              </w:rPr>
              <w:t xml:space="preserve"> de bioseguridad pueden utilizar esta hoja de trabajo </w:t>
            </w:r>
            <w:r w:rsidR="009D5FB8" w:rsidRPr="000C60BF">
              <w:rPr>
                <w:i/>
                <w:iCs/>
                <w:lang w:val="es-419"/>
              </w:rPr>
              <w:t>para poner a prueba sus conocimientos</w:t>
            </w:r>
            <w:r w:rsidR="008857B5">
              <w:rPr>
                <w:i/>
                <w:iCs/>
                <w:lang w:val="es-419"/>
              </w:rPr>
              <w:t xml:space="preserve"> después de</w:t>
            </w:r>
            <w:r w:rsidR="009D5FB8" w:rsidRPr="000C60BF">
              <w:rPr>
                <w:i/>
                <w:iCs/>
                <w:lang w:val="es-419"/>
              </w:rPr>
              <w:t xml:space="preserve"> revisar todos los recursos</w:t>
            </w:r>
            <w:r w:rsidR="008857B5">
              <w:rPr>
                <w:i/>
                <w:iCs/>
                <w:lang w:val="es-419"/>
              </w:rPr>
              <w:t xml:space="preserve"> que se encuentran</w:t>
            </w:r>
            <w:r w:rsidR="009D5FB8" w:rsidRPr="000C60BF">
              <w:rPr>
                <w:i/>
                <w:iCs/>
                <w:lang w:val="es-419"/>
              </w:rPr>
              <w:t xml:space="preserve"> </w:t>
            </w:r>
            <w:r w:rsidR="008857B5">
              <w:rPr>
                <w:i/>
                <w:iCs/>
                <w:lang w:val="es-419"/>
              </w:rPr>
              <w:t>en</w:t>
            </w:r>
            <w:r w:rsidR="009D5FB8" w:rsidRPr="000C60BF">
              <w:rPr>
                <w:i/>
                <w:iCs/>
                <w:lang w:val="es-419"/>
              </w:rPr>
              <w:t xml:space="preserve"> la Guía para</w:t>
            </w:r>
            <w:r w:rsidR="001B06E8">
              <w:rPr>
                <w:i/>
                <w:iCs/>
                <w:lang w:val="es-419"/>
              </w:rPr>
              <w:t xml:space="preserve"> la persona</w:t>
            </w:r>
            <w:r w:rsidR="009D5FB8" w:rsidRPr="000C60BF">
              <w:rPr>
                <w:i/>
                <w:iCs/>
                <w:lang w:val="es-419"/>
              </w:rPr>
              <w:t xml:space="preserve"> </w:t>
            </w:r>
            <w:r w:rsidR="000C60BF">
              <w:rPr>
                <w:i/>
                <w:iCs/>
                <w:lang w:val="es-419"/>
              </w:rPr>
              <w:t>encargad</w:t>
            </w:r>
            <w:r w:rsidR="001B06E8">
              <w:rPr>
                <w:i/>
                <w:iCs/>
                <w:lang w:val="es-419"/>
              </w:rPr>
              <w:t>a</w:t>
            </w:r>
            <w:r w:rsidR="000C60BF">
              <w:rPr>
                <w:i/>
                <w:iCs/>
                <w:lang w:val="es-419"/>
              </w:rPr>
              <w:t xml:space="preserve"> </w:t>
            </w:r>
            <w:r w:rsidR="009D5FB8" w:rsidRPr="000C60BF">
              <w:rPr>
                <w:i/>
                <w:iCs/>
                <w:lang w:val="es-419"/>
              </w:rPr>
              <w:t>de</w:t>
            </w:r>
            <w:r w:rsidR="001B06E8">
              <w:rPr>
                <w:i/>
                <w:iCs/>
                <w:lang w:val="es-419"/>
              </w:rPr>
              <w:t xml:space="preserve"> la</w:t>
            </w:r>
            <w:r w:rsidR="009D5FB8" w:rsidRPr="000C60BF">
              <w:rPr>
                <w:i/>
                <w:iCs/>
                <w:lang w:val="es-419"/>
              </w:rPr>
              <w:t xml:space="preserve"> bioseguridad.</w:t>
            </w:r>
          </w:p>
        </w:tc>
      </w:tr>
    </w:tbl>
    <w:p w14:paraId="1F1BDE99" w14:textId="77777777" w:rsidR="009D5FB8" w:rsidRPr="000C60BF" w:rsidRDefault="009D5FB8" w:rsidP="00290D02">
      <w:pPr>
        <w:spacing w:line="240" w:lineRule="auto"/>
        <w:jc w:val="center"/>
        <w:rPr>
          <w:rFonts w:ascii="Verdana" w:eastAsia="Times New Roman" w:hAnsi="Verdana" w:cs="Times New Roman"/>
          <w:b/>
          <w:bCs/>
          <w:color w:val="002060"/>
          <w:kern w:val="32"/>
          <w:sz w:val="36"/>
          <w:szCs w:val="32"/>
          <w:lang w:val="es-419"/>
          <w14:ligatures w14:val="none"/>
        </w:rPr>
      </w:pPr>
    </w:p>
    <w:p w14:paraId="61E7A258" w14:textId="31591D32" w:rsidR="005328A6" w:rsidRPr="000C60BF" w:rsidRDefault="00290D02" w:rsidP="00290D02">
      <w:pPr>
        <w:spacing w:line="240" w:lineRule="auto"/>
        <w:jc w:val="center"/>
        <w:rPr>
          <w:rFonts w:ascii="Verdana" w:eastAsia="Times New Roman" w:hAnsi="Verdana" w:cs="Times New Roman"/>
          <w:b/>
          <w:bCs/>
          <w:color w:val="002060"/>
          <w:kern w:val="32"/>
          <w:sz w:val="36"/>
          <w:szCs w:val="32"/>
          <w:lang w:val="es-419"/>
          <w14:ligatures w14:val="none"/>
        </w:rPr>
      </w:pPr>
      <w:r w:rsidRPr="000C60BF">
        <w:rPr>
          <w:rFonts w:ascii="Verdana" w:eastAsia="Times New Roman" w:hAnsi="Verdana" w:cs="Times New Roman"/>
          <w:b/>
          <w:bCs/>
          <w:color w:val="002060"/>
          <w:kern w:val="32"/>
          <w:sz w:val="36"/>
          <w:szCs w:val="32"/>
          <w:lang w:val="es-419"/>
          <w14:ligatures w14:val="none"/>
        </w:rPr>
        <w:t xml:space="preserve">Hoja de </w:t>
      </w:r>
      <w:r w:rsidR="0043633A">
        <w:rPr>
          <w:rFonts w:ascii="Verdana" w:eastAsia="Times New Roman" w:hAnsi="Verdana" w:cs="Times New Roman"/>
          <w:b/>
          <w:bCs/>
          <w:color w:val="002060"/>
          <w:kern w:val="32"/>
          <w:sz w:val="36"/>
          <w:szCs w:val="32"/>
          <w:lang w:val="es-419"/>
          <w14:ligatures w14:val="none"/>
        </w:rPr>
        <w:t xml:space="preserve">actividad </w:t>
      </w:r>
      <w:r w:rsidRPr="000C60BF">
        <w:rPr>
          <w:rFonts w:ascii="Verdana" w:eastAsia="Times New Roman" w:hAnsi="Verdana" w:cs="Times New Roman"/>
          <w:b/>
          <w:bCs/>
          <w:color w:val="002060"/>
          <w:kern w:val="32"/>
          <w:sz w:val="36"/>
          <w:szCs w:val="32"/>
          <w:lang w:val="es-419"/>
          <w14:ligatures w14:val="none"/>
        </w:rPr>
        <w:t xml:space="preserve">de la Guía para </w:t>
      </w:r>
      <w:r w:rsidR="001B06E8">
        <w:rPr>
          <w:rFonts w:ascii="Verdana" w:eastAsia="Times New Roman" w:hAnsi="Verdana" w:cs="Times New Roman"/>
          <w:b/>
          <w:bCs/>
          <w:color w:val="002060"/>
          <w:kern w:val="32"/>
          <w:sz w:val="36"/>
          <w:szCs w:val="32"/>
          <w:lang w:val="es-419"/>
          <w14:ligatures w14:val="none"/>
        </w:rPr>
        <w:t xml:space="preserve">la persona </w:t>
      </w:r>
      <w:r w:rsidR="000C60BF">
        <w:rPr>
          <w:rFonts w:ascii="Verdana" w:eastAsia="Times New Roman" w:hAnsi="Verdana" w:cs="Times New Roman"/>
          <w:b/>
          <w:bCs/>
          <w:color w:val="002060"/>
          <w:kern w:val="32"/>
          <w:sz w:val="36"/>
          <w:szCs w:val="32"/>
          <w:lang w:val="es-419"/>
          <w14:ligatures w14:val="none"/>
        </w:rPr>
        <w:t>encargad</w:t>
      </w:r>
      <w:r w:rsidR="001B06E8">
        <w:rPr>
          <w:rFonts w:ascii="Verdana" w:eastAsia="Times New Roman" w:hAnsi="Verdana" w:cs="Times New Roman"/>
          <w:b/>
          <w:bCs/>
          <w:color w:val="002060"/>
          <w:kern w:val="32"/>
          <w:sz w:val="36"/>
          <w:szCs w:val="32"/>
          <w:lang w:val="es-419"/>
          <w14:ligatures w14:val="none"/>
        </w:rPr>
        <w:t>a</w:t>
      </w:r>
      <w:r w:rsidRPr="000C60BF">
        <w:rPr>
          <w:rFonts w:ascii="Verdana" w:eastAsia="Times New Roman" w:hAnsi="Verdana" w:cs="Times New Roman"/>
          <w:b/>
          <w:bCs/>
          <w:color w:val="002060"/>
          <w:kern w:val="32"/>
          <w:sz w:val="36"/>
          <w:szCs w:val="32"/>
          <w:lang w:val="es-419"/>
          <w14:ligatures w14:val="none"/>
        </w:rPr>
        <w:t xml:space="preserve"> de </w:t>
      </w:r>
      <w:r w:rsidR="001B06E8">
        <w:rPr>
          <w:rFonts w:ascii="Verdana" w:eastAsia="Times New Roman" w:hAnsi="Verdana" w:cs="Times New Roman"/>
          <w:b/>
          <w:bCs/>
          <w:color w:val="002060"/>
          <w:kern w:val="32"/>
          <w:sz w:val="36"/>
          <w:szCs w:val="32"/>
          <w:lang w:val="es-419"/>
          <w14:ligatures w14:val="none"/>
        </w:rPr>
        <w:t xml:space="preserve">la </w:t>
      </w:r>
      <w:r w:rsidRPr="000C60BF">
        <w:rPr>
          <w:rFonts w:ascii="Verdana" w:eastAsia="Times New Roman" w:hAnsi="Verdana" w:cs="Times New Roman"/>
          <w:b/>
          <w:bCs/>
          <w:color w:val="002060"/>
          <w:kern w:val="32"/>
          <w:sz w:val="36"/>
          <w:szCs w:val="32"/>
          <w:lang w:val="es-419"/>
          <w14:ligatures w14:val="none"/>
        </w:rPr>
        <w:t>bioseguridad</w:t>
      </w:r>
    </w:p>
    <w:p w14:paraId="3535402A" w14:textId="77777777" w:rsidR="00290D02" w:rsidRPr="000C60BF" w:rsidRDefault="00290D02" w:rsidP="00290D02">
      <w:pPr>
        <w:spacing w:line="240" w:lineRule="auto"/>
        <w:rPr>
          <w:rFonts w:ascii="Verdana" w:eastAsia="Times New Roman" w:hAnsi="Verdana" w:cs="Times New Roman"/>
          <w:b/>
          <w:bCs/>
          <w:color w:val="002060"/>
          <w:kern w:val="32"/>
          <w:sz w:val="28"/>
          <w:szCs w:val="24"/>
          <w:lang w:val="es-419"/>
          <w14:ligatures w14:val="none"/>
        </w:rPr>
      </w:pPr>
    </w:p>
    <w:p w14:paraId="7850D369" w14:textId="77777777" w:rsidR="00290D02" w:rsidRPr="000C60BF" w:rsidRDefault="00290D02" w:rsidP="00290D02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</w:pPr>
    </w:p>
    <w:p w14:paraId="1FE2BE23" w14:textId="0B91ED7F" w:rsidR="00290D02" w:rsidRDefault="00290D02" w:rsidP="00290D02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</w:pPr>
      <w:bookmarkStart w:id="0" w:name="_Hlk215659034"/>
      <w:proofErr w:type="spellStart"/>
      <w:r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  <w:t>Sección</w:t>
      </w:r>
      <w:proofErr w:type="spellEnd"/>
      <w:r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  <w:t xml:space="preserve"> 1: </w:t>
      </w:r>
      <w:proofErr w:type="spellStart"/>
      <w:r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  <w:t>Conocer</w:t>
      </w:r>
      <w:proofErr w:type="spellEnd"/>
      <w:r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  <w:t xml:space="preserve"> el sitio</w:t>
      </w:r>
    </w:p>
    <w:p w14:paraId="1DC50D6E" w14:textId="77777777" w:rsidR="00290D02" w:rsidRDefault="00290D02" w:rsidP="00290D02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</w:pPr>
    </w:p>
    <w:p w14:paraId="576974B5" w14:textId="3A9B2041" w:rsidR="00290D02" w:rsidRPr="000C60BF" w:rsidRDefault="00290D02" w:rsidP="00290D02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 xml:space="preserve">Las tres </w:t>
      </w:r>
      <w:r w:rsidR="008857B5">
        <w:rPr>
          <w:rFonts w:ascii="Verdana" w:hAnsi="Verdana"/>
          <w:lang w:val="es-419"/>
        </w:rPr>
        <w:t>componentes</w:t>
      </w:r>
      <w:r w:rsidRPr="000C60BF">
        <w:rPr>
          <w:rFonts w:ascii="Verdana" w:hAnsi="Verdana"/>
          <w:lang w:val="es-419"/>
        </w:rPr>
        <w:t xml:space="preserve"> más importantes que debe tener en cuenta un </w:t>
      </w:r>
      <w:r w:rsidR="000C60BF">
        <w:rPr>
          <w:rFonts w:ascii="Verdana" w:hAnsi="Verdana"/>
          <w:lang w:val="es-419"/>
        </w:rPr>
        <w:t>encargado</w:t>
      </w:r>
      <w:r w:rsidRPr="000C60BF">
        <w:rPr>
          <w:rFonts w:ascii="Verdana" w:hAnsi="Verdana"/>
          <w:lang w:val="es-419"/>
        </w:rPr>
        <w:t xml:space="preserve"> de bioseguridad</w:t>
      </w:r>
      <w:bookmarkEnd w:id="0"/>
      <w:r w:rsidRPr="000C60BF">
        <w:rPr>
          <w:rFonts w:ascii="Verdana" w:hAnsi="Verdana"/>
          <w:lang w:val="es-419"/>
        </w:rPr>
        <w:t xml:space="preserve"> a la hora de «conocer el sitio» son</w:t>
      </w:r>
      <w:r w:rsidR="00ED47C8" w:rsidRPr="000C60BF">
        <w:rPr>
          <w:rFonts w:ascii="Verdana" w:hAnsi="Verdana"/>
          <w:lang w:val="es-419"/>
        </w:rPr>
        <w:t>:</w:t>
      </w:r>
      <w:r w:rsidRPr="000C60BF">
        <w:rPr>
          <w:rFonts w:ascii="Verdana" w:hAnsi="Verdana"/>
          <w:lang w:val="es-419"/>
        </w:rPr>
        <w:t xml:space="preserve"> _____</w:t>
      </w:r>
      <w:r w:rsidR="0043633A" w:rsidRPr="0043633A">
        <w:rPr>
          <w:rFonts w:ascii="Verdana" w:hAnsi="Verdana"/>
          <w:color w:val="C00000"/>
          <w:lang w:val="es-419"/>
        </w:rPr>
        <w:t>el</w:t>
      </w:r>
      <w:r w:rsidR="0043633A">
        <w:rPr>
          <w:rFonts w:ascii="Verdana" w:hAnsi="Verdana"/>
          <w:lang w:val="es-419"/>
        </w:rPr>
        <w:t xml:space="preserve"> </w:t>
      </w:r>
      <w:r w:rsidR="00312A63">
        <w:rPr>
          <w:rFonts w:ascii="Verdana" w:hAnsi="Verdana"/>
          <w:color w:val="C00000"/>
          <w:kern w:val="0"/>
          <w:lang w:val="es-419"/>
          <w14:ligatures w14:val="none"/>
        </w:rPr>
        <w:t>diseño</w:t>
      </w:r>
      <w:r w:rsidRPr="000C60BF">
        <w:rPr>
          <w:rFonts w:ascii="Verdana" w:hAnsi="Verdana"/>
          <w:lang w:val="es-419"/>
        </w:rPr>
        <w:t>_______________, __________</w:t>
      </w:r>
      <w:r w:rsidR="0043633A" w:rsidRPr="0043633A">
        <w:rPr>
          <w:rFonts w:ascii="Verdana" w:hAnsi="Verdana"/>
          <w:color w:val="C00000"/>
          <w:lang w:val="es-419"/>
        </w:rPr>
        <w:t>el</w:t>
      </w:r>
      <w:r w:rsidR="0043633A">
        <w:rPr>
          <w:rFonts w:ascii="Verdana" w:hAnsi="Verdana"/>
          <w:lang w:val="es-419"/>
        </w:rPr>
        <w:t xml:space="preserve"> </w:t>
      </w:r>
      <w:r w:rsidR="00312A63">
        <w:rPr>
          <w:rFonts w:ascii="Verdana" w:hAnsi="Verdana"/>
          <w:color w:val="C00000"/>
          <w:kern w:val="0"/>
          <w:lang w:val="es-419"/>
          <w14:ligatures w14:val="none"/>
        </w:rPr>
        <w:t>manejo del sitio</w:t>
      </w:r>
      <w:r w:rsidRPr="000C60BF">
        <w:rPr>
          <w:rFonts w:ascii="Verdana" w:hAnsi="Verdana"/>
          <w:lang w:val="es-419"/>
        </w:rPr>
        <w:t>__________, _______</w:t>
      </w:r>
      <w:r w:rsidR="0043633A" w:rsidRPr="0043633A">
        <w:rPr>
          <w:rFonts w:ascii="Verdana" w:hAnsi="Verdana"/>
          <w:color w:val="C00000"/>
          <w:lang w:val="es-419"/>
        </w:rPr>
        <w:t xml:space="preserve">y </w:t>
      </w:r>
      <w:proofErr w:type="spellStart"/>
      <w:r w:rsidR="0043633A" w:rsidRPr="0043633A">
        <w:rPr>
          <w:rFonts w:ascii="Verdana" w:hAnsi="Verdana"/>
          <w:color w:val="C00000"/>
          <w:lang w:val="es-419"/>
        </w:rPr>
        <w:t>las</w:t>
      </w:r>
      <w:r w:rsidRPr="000C60BF">
        <w:rPr>
          <w:rFonts w:ascii="Verdana" w:hAnsi="Verdana"/>
          <w:lang w:val="es-419"/>
        </w:rPr>
        <w:t>_</w:t>
      </w:r>
      <w:r w:rsidR="00312A63">
        <w:rPr>
          <w:rFonts w:ascii="Verdana" w:hAnsi="Verdana"/>
          <w:color w:val="C00000"/>
          <w:kern w:val="0"/>
          <w:szCs w:val="24"/>
          <w:lang w:val="es-419"/>
          <w14:ligatures w14:val="none"/>
        </w:rPr>
        <w:t>prácticas</w:t>
      </w:r>
      <w:proofErr w:type="spellEnd"/>
      <w:r w:rsidR="00312A63">
        <w:rPr>
          <w:rFonts w:ascii="Verdana" w:hAnsi="Verdana"/>
          <w:color w:val="C00000"/>
          <w:kern w:val="0"/>
          <w:szCs w:val="24"/>
          <w:lang w:val="es-419"/>
          <w14:ligatures w14:val="none"/>
        </w:rPr>
        <w:t xml:space="preserve"> de bioseguridad</w:t>
      </w:r>
      <w:r w:rsidRPr="000C60BF">
        <w:rPr>
          <w:rFonts w:ascii="Verdana" w:hAnsi="Verdana"/>
          <w:lang w:val="es-419"/>
        </w:rPr>
        <w:t>____________.</w:t>
      </w:r>
    </w:p>
    <w:p w14:paraId="6193E7CD" w14:textId="77777777" w:rsidR="00116B29" w:rsidRPr="000C60BF" w:rsidRDefault="00116B29" w:rsidP="00116B29">
      <w:pPr>
        <w:spacing w:line="240" w:lineRule="auto"/>
        <w:rPr>
          <w:rFonts w:ascii="Verdana" w:hAnsi="Verdana"/>
          <w:lang w:val="es-419"/>
        </w:rPr>
      </w:pPr>
    </w:p>
    <w:p w14:paraId="287F7AEC" w14:textId="77777777" w:rsidR="00116B29" w:rsidRPr="000C60BF" w:rsidRDefault="00116B29" w:rsidP="00116B29">
      <w:pPr>
        <w:spacing w:line="240" w:lineRule="auto"/>
        <w:rPr>
          <w:rFonts w:ascii="Verdana" w:hAnsi="Verdana"/>
          <w:lang w:val="es-419"/>
        </w:rPr>
      </w:pPr>
    </w:p>
    <w:p w14:paraId="6177DFF2" w14:textId="4D557DE2" w:rsidR="00116B29" w:rsidRPr="000C60BF" w:rsidRDefault="00116B29" w:rsidP="00116B29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>¿Cuál de las siguientes opciones mejor</w:t>
      </w:r>
      <w:r w:rsidR="0043633A">
        <w:rPr>
          <w:rFonts w:ascii="Verdana" w:hAnsi="Verdana"/>
          <w:lang w:val="es-419"/>
        </w:rPr>
        <w:t xml:space="preserve"> describe</w:t>
      </w:r>
      <w:r w:rsidRPr="000C60BF">
        <w:rPr>
          <w:rFonts w:ascii="Verdana" w:hAnsi="Verdana"/>
          <w:lang w:val="es-419"/>
        </w:rPr>
        <w:t xml:space="preserve"> la </w:t>
      </w:r>
      <w:r w:rsidR="000C60BF" w:rsidRPr="000C60BF">
        <w:rPr>
          <w:rFonts w:ascii="Verdana" w:hAnsi="Verdana"/>
          <w:lang w:val="es-419"/>
        </w:rPr>
        <w:t>bioseguridad?</w:t>
      </w:r>
    </w:p>
    <w:p w14:paraId="4ED7410C" w14:textId="77777777" w:rsidR="00116B29" w:rsidRPr="000C60BF" w:rsidRDefault="00116B29" w:rsidP="00116B29">
      <w:pPr>
        <w:pStyle w:val="ListParagraph"/>
        <w:spacing w:line="240" w:lineRule="auto"/>
        <w:rPr>
          <w:rFonts w:ascii="Verdana" w:hAnsi="Verdana"/>
          <w:lang w:val="es-419"/>
        </w:rPr>
      </w:pPr>
    </w:p>
    <w:p w14:paraId="61E9919B" w14:textId="5E2B1D93" w:rsidR="00116B29" w:rsidRPr="000C60BF" w:rsidRDefault="00116B29" w:rsidP="00116B29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 xml:space="preserve">Las estrategias nutricionales </w:t>
      </w:r>
      <w:r w:rsidR="008857B5">
        <w:rPr>
          <w:rFonts w:ascii="Verdana" w:hAnsi="Verdana"/>
          <w:lang w:val="es-419"/>
        </w:rPr>
        <w:t>se utilizan</w:t>
      </w:r>
      <w:r w:rsidRPr="000C60BF">
        <w:rPr>
          <w:rFonts w:ascii="Verdana" w:hAnsi="Verdana"/>
          <w:lang w:val="es-419"/>
        </w:rPr>
        <w:t xml:space="preserve"> para aumentar el crecimiento y la producción en </w:t>
      </w:r>
      <w:r w:rsidR="000C60BF" w:rsidRPr="000C60BF">
        <w:rPr>
          <w:rFonts w:ascii="Verdana" w:hAnsi="Verdana"/>
          <w:lang w:val="es-419"/>
        </w:rPr>
        <w:t>un establecimiento</w:t>
      </w:r>
      <w:r w:rsidR="000C60BF">
        <w:rPr>
          <w:rFonts w:ascii="Verdana" w:hAnsi="Verdana"/>
          <w:lang w:val="es-419"/>
        </w:rPr>
        <w:t>.</w:t>
      </w:r>
    </w:p>
    <w:p w14:paraId="3F0D7F62" w14:textId="4AB2D064" w:rsidR="00116B29" w:rsidRPr="00312A63" w:rsidRDefault="00116B29" w:rsidP="00116B29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color w:val="C00000"/>
          <w:lang w:val="es-419"/>
        </w:rPr>
      </w:pPr>
      <w:r w:rsidRPr="00312A63">
        <w:rPr>
          <w:rFonts w:ascii="Verdana" w:hAnsi="Verdana"/>
          <w:color w:val="C00000"/>
          <w:lang w:val="es-419"/>
        </w:rPr>
        <w:t>Las prácticas de</w:t>
      </w:r>
      <w:r w:rsidR="000C60BF" w:rsidRPr="00312A63">
        <w:rPr>
          <w:rFonts w:ascii="Verdana" w:hAnsi="Verdana"/>
          <w:color w:val="C00000"/>
          <w:lang w:val="es-419"/>
        </w:rPr>
        <w:t xml:space="preserve"> </w:t>
      </w:r>
      <w:r w:rsidR="00312A63" w:rsidRPr="00312A63">
        <w:rPr>
          <w:rFonts w:ascii="Verdana" w:hAnsi="Verdana"/>
          <w:color w:val="C00000"/>
          <w:lang w:val="es-419"/>
        </w:rPr>
        <w:t xml:space="preserve">manejo </w:t>
      </w:r>
      <w:r w:rsidR="00312A63">
        <w:rPr>
          <w:rFonts w:ascii="Verdana" w:hAnsi="Verdana"/>
          <w:color w:val="C00000"/>
          <w:lang w:val="es-419"/>
        </w:rPr>
        <w:t xml:space="preserve">que </w:t>
      </w:r>
      <w:r w:rsidR="008857B5" w:rsidRPr="00312A63">
        <w:rPr>
          <w:rFonts w:ascii="Verdana" w:hAnsi="Verdana"/>
          <w:color w:val="C00000"/>
          <w:lang w:val="es-419"/>
        </w:rPr>
        <w:t>se implementan</w:t>
      </w:r>
      <w:r w:rsidRPr="00312A63">
        <w:rPr>
          <w:rFonts w:ascii="Verdana" w:hAnsi="Verdana"/>
          <w:color w:val="C00000"/>
          <w:lang w:val="es-419"/>
        </w:rPr>
        <w:t xml:space="preserve"> en diferentes niveles </w:t>
      </w:r>
      <w:r w:rsidR="00147BF4" w:rsidRPr="00312A63">
        <w:rPr>
          <w:rFonts w:ascii="Verdana" w:hAnsi="Verdana"/>
          <w:color w:val="C00000"/>
          <w:lang w:val="es-419"/>
        </w:rPr>
        <w:t xml:space="preserve">de </w:t>
      </w:r>
      <w:r w:rsidR="00312A63" w:rsidRPr="00312A63">
        <w:rPr>
          <w:rFonts w:ascii="Verdana" w:hAnsi="Verdana"/>
          <w:color w:val="C00000"/>
          <w:lang w:val="es-419"/>
        </w:rPr>
        <w:t>prevención</w:t>
      </w:r>
      <w:r w:rsidR="00312A63">
        <w:rPr>
          <w:rFonts w:ascii="Verdana" w:hAnsi="Verdana"/>
          <w:color w:val="C00000"/>
          <w:lang w:val="es-419"/>
        </w:rPr>
        <w:t xml:space="preserve"> </w:t>
      </w:r>
      <w:r w:rsidR="00312A63" w:rsidRPr="00312A63">
        <w:rPr>
          <w:rFonts w:ascii="Verdana" w:hAnsi="Verdana"/>
          <w:color w:val="C00000"/>
          <w:lang w:val="es-419"/>
        </w:rPr>
        <w:t>para</w:t>
      </w:r>
      <w:r w:rsidR="00312A63">
        <w:rPr>
          <w:rFonts w:ascii="Verdana" w:hAnsi="Verdana"/>
          <w:color w:val="C00000"/>
          <w:lang w:val="es-419"/>
        </w:rPr>
        <w:t xml:space="preserve"> mantener las </w:t>
      </w:r>
      <w:r w:rsidR="00147BF4" w:rsidRPr="00312A63">
        <w:rPr>
          <w:rFonts w:ascii="Verdana" w:hAnsi="Verdana"/>
          <w:color w:val="C00000"/>
          <w:lang w:val="es-419"/>
        </w:rPr>
        <w:t xml:space="preserve">enfermedades </w:t>
      </w:r>
      <w:r w:rsidRPr="00312A63">
        <w:rPr>
          <w:rFonts w:ascii="Verdana" w:hAnsi="Verdana"/>
          <w:color w:val="C00000"/>
          <w:lang w:val="es-419"/>
        </w:rPr>
        <w:t>alejadas d</w:t>
      </w:r>
      <w:r w:rsidR="000C60BF" w:rsidRPr="00312A63">
        <w:rPr>
          <w:rFonts w:ascii="Verdana" w:hAnsi="Verdana"/>
          <w:color w:val="C00000"/>
          <w:lang w:val="es-419"/>
        </w:rPr>
        <w:t>e un establecimiento</w:t>
      </w:r>
      <w:r w:rsidRPr="00312A63">
        <w:rPr>
          <w:rFonts w:ascii="Verdana" w:hAnsi="Verdana"/>
          <w:color w:val="C00000"/>
          <w:lang w:val="es-419"/>
        </w:rPr>
        <w:t>.</w:t>
      </w:r>
    </w:p>
    <w:p w14:paraId="583475E7" w14:textId="46E196CF" w:rsidR="00116B29" w:rsidRPr="000C60BF" w:rsidRDefault="00116B29" w:rsidP="00116B29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 xml:space="preserve">La planificación económica </w:t>
      </w:r>
      <w:r w:rsidR="008857B5">
        <w:rPr>
          <w:rFonts w:ascii="Verdana" w:hAnsi="Verdana"/>
          <w:lang w:val="es-419"/>
        </w:rPr>
        <w:t>se utiliza</w:t>
      </w:r>
      <w:r w:rsidRPr="000C60BF">
        <w:rPr>
          <w:rFonts w:ascii="Verdana" w:hAnsi="Verdana"/>
          <w:lang w:val="es-419"/>
        </w:rPr>
        <w:t xml:space="preserve"> para reducir los </w:t>
      </w:r>
      <w:r w:rsidR="000C60BF">
        <w:rPr>
          <w:rFonts w:ascii="Verdana" w:hAnsi="Verdana"/>
          <w:lang w:val="es-419"/>
        </w:rPr>
        <w:t>gastos</w:t>
      </w:r>
      <w:r w:rsidRPr="000C60BF">
        <w:rPr>
          <w:rFonts w:ascii="Verdana" w:hAnsi="Verdana"/>
          <w:lang w:val="es-419"/>
        </w:rPr>
        <w:t xml:space="preserve"> </w:t>
      </w:r>
      <w:r w:rsidR="008857B5">
        <w:rPr>
          <w:rFonts w:ascii="Verdana" w:hAnsi="Verdana"/>
          <w:lang w:val="es-419"/>
        </w:rPr>
        <w:t>relacionados con el</w:t>
      </w:r>
      <w:r w:rsidRPr="000C60BF">
        <w:rPr>
          <w:rFonts w:ascii="Verdana" w:hAnsi="Verdana"/>
          <w:lang w:val="es-419"/>
        </w:rPr>
        <w:t xml:space="preserve"> cuidado de los animales.</w:t>
      </w:r>
    </w:p>
    <w:p w14:paraId="6892BEFA" w14:textId="4A5B7203" w:rsidR="00116B29" w:rsidRPr="000C60BF" w:rsidRDefault="00116B29" w:rsidP="00116B29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 xml:space="preserve">Las prácticas medioambientales </w:t>
      </w:r>
      <w:r w:rsidR="008857B5">
        <w:rPr>
          <w:rFonts w:ascii="Verdana" w:hAnsi="Verdana"/>
          <w:lang w:val="es-419"/>
        </w:rPr>
        <w:t>se centran</w:t>
      </w:r>
      <w:r w:rsidRPr="000C60BF">
        <w:rPr>
          <w:rFonts w:ascii="Verdana" w:hAnsi="Verdana"/>
          <w:lang w:val="es-419"/>
        </w:rPr>
        <w:t xml:space="preserve"> en</w:t>
      </w:r>
      <w:r w:rsidR="000C60BF">
        <w:rPr>
          <w:rFonts w:ascii="Verdana" w:hAnsi="Verdana"/>
          <w:lang w:val="es-419"/>
        </w:rPr>
        <w:t xml:space="preserve"> el manejo </w:t>
      </w:r>
      <w:r w:rsidRPr="000C60BF">
        <w:rPr>
          <w:rFonts w:ascii="Verdana" w:hAnsi="Verdana"/>
          <w:lang w:val="es-419"/>
        </w:rPr>
        <w:t>de residuos y la s</w:t>
      </w:r>
      <w:r w:rsidR="002D0C5D">
        <w:rPr>
          <w:rFonts w:ascii="Verdana" w:hAnsi="Verdana"/>
          <w:lang w:val="es-419"/>
        </w:rPr>
        <w:t>u</w:t>
      </w:r>
      <w:r w:rsidRPr="000C60BF">
        <w:rPr>
          <w:rFonts w:ascii="Verdana" w:hAnsi="Verdana"/>
          <w:lang w:val="es-419"/>
        </w:rPr>
        <w:t>sten</w:t>
      </w:r>
      <w:r w:rsidR="002D0C5D">
        <w:rPr>
          <w:rFonts w:ascii="Verdana" w:hAnsi="Verdana"/>
          <w:lang w:val="es-419"/>
        </w:rPr>
        <w:t>ta</w:t>
      </w:r>
      <w:r w:rsidRPr="000C60BF">
        <w:rPr>
          <w:rFonts w:ascii="Verdana" w:hAnsi="Verdana"/>
          <w:lang w:val="es-419"/>
        </w:rPr>
        <w:t>bilidad.</w:t>
      </w:r>
    </w:p>
    <w:p w14:paraId="061FFA41" w14:textId="77777777" w:rsidR="00116B29" w:rsidRPr="000C60BF" w:rsidRDefault="00116B29" w:rsidP="00116B29">
      <w:pPr>
        <w:spacing w:line="240" w:lineRule="auto"/>
        <w:rPr>
          <w:rFonts w:ascii="Verdana" w:hAnsi="Verdana"/>
          <w:lang w:val="es-419"/>
        </w:rPr>
      </w:pPr>
    </w:p>
    <w:p w14:paraId="30C7B74F" w14:textId="7DA90ECB" w:rsidR="00116B29" w:rsidRPr="000C60BF" w:rsidRDefault="00116B29" w:rsidP="00116B29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>Complet</w:t>
      </w:r>
      <w:r w:rsidR="008857B5">
        <w:rPr>
          <w:rFonts w:ascii="Verdana" w:hAnsi="Verdana"/>
          <w:lang w:val="es-419"/>
        </w:rPr>
        <w:t>a</w:t>
      </w:r>
      <w:r w:rsidRPr="000C60BF">
        <w:rPr>
          <w:rFonts w:ascii="Verdana" w:hAnsi="Verdana"/>
          <w:lang w:val="es-419"/>
        </w:rPr>
        <w:t xml:space="preserve"> el siguiente </w:t>
      </w:r>
      <w:r w:rsidR="008857B5">
        <w:rPr>
          <w:rFonts w:ascii="Verdana" w:hAnsi="Verdana"/>
          <w:lang w:val="es-419"/>
        </w:rPr>
        <w:t xml:space="preserve">diagrama del </w:t>
      </w:r>
      <w:r w:rsidRPr="000C60BF">
        <w:rPr>
          <w:rFonts w:ascii="Verdana" w:hAnsi="Verdana"/>
          <w:lang w:val="es-419"/>
        </w:rPr>
        <w:t>enfoque escalonado para mejorar la bioseguridad.</w:t>
      </w:r>
    </w:p>
    <w:p w14:paraId="40B1A1F4" w14:textId="45B3E8BA" w:rsidR="00116B29" w:rsidRDefault="00312A63" w:rsidP="00116B29">
      <w:pPr>
        <w:pStyle w:val="ListParagraph"/>
        <w:spacing w:line="240" w:lineRule="auto"/>
        <w:ind w:left="360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4C2A6" wp14:editId="65DD4A0D">
                <wp:simplePos x="0" y="0"/>
                <wp:positionH relativeFrom="column">
                  <wp:posOffset>3171824</wp:posOffset>
                </wp:positionH>
                <wp:positionV relativeFrom="paragraph">
                  <wp:posOffset>1228725</wp:posOffset>
                </wp:positionV>
                <wp:extent cx="1247775" cy="257175"/>
                <wp:effectExtent l="0" t="0" r="28575" b="28575"/>
                <wp:wrapNone/>
                <wp:docPr id="8381524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B0C6F1" w14:textId="0BEA7E80" w:rsidR="00312A63" w:rsidRDefault="00312A63" w:rsidP="00312A63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COMIENZ</w:t>
                            </w:r>
                            <w:r w:rsidR="0043633A">
                              <w:rPr>
                                <w:b/>
                                <w:color w:val="C00000"/>
                              </w:rPr>
                              <w:t>O</w:t>
                            </w:r>
                          </w:p>
                          <w:p w14:paraId="0B2C6D91" w14:textId="77777777" w:rsidR="00312A63" w:rsidRDefault="00312A63" w:rsidP="00312A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4C2A6" id="Rectangle 1" o:spid="_x0000_s1026" style="position:absolute;left:0;text-align:left;margin-left:249.75pt;margin-top:96.75pt;width:98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236pAIAAL8FAAAOAAAAZHJzL2Uyb0RvYy54bWysVNtu2zAMfR+wfxD0vvqyZGmDOkXQosOA&#10;oi3aDn1WZCk2IIuapMTOvn6UfEnbFRsw7EUmRfKIPCZ5ftE1iuyFdTXogmYnKSVCcyhrvS3o96fr&#10;T6eUOM90yRRoUdCDcPRi9fHDeWuWIocKVCksQRDtlq0paOW9WSaJ45VomDsBIzQaJdiGeVTtNikt&#10;axG9UUmepl+SFmxpLHDhHN5e9Ua6ivhSCu7vpHTCE1VQzM3H08ZzE85kdc6WW8tMVfMhDfYPWTSs&#10;1vjoBHXFPCM7W/8G1dTcggPpTzg0CUhZcxFrwGqy9E01jxUzItaC5Dgz0eT+Hyy/3d9bUpcFPf18&#10;ms3z2fyMEs0a/FUPSB7TWyVIFmhqjVui96O5t4PmUAw1d9I24YvVkC5Se5ioFZ0nHC+zfLZYLOaU&#10;cLTl80WGMsIkx2hjnf8qoCFBKKjF1yOjbH/jfO86uoTHHKi6vK6VikpoF3GpLNkz/NGbbcwYwV95&#10;Kf23QN+9E4gwITIJBPQlR8kflAh4Sj8IiQxikXlMOPbuMRnGudA+600VK0WfYzZP09h+Icsx/UhI&#10;BAzIEqubsAeA0bMHGbF7egb/ECpi60/B6Z8S64OniPgyaD8FN7UG+x6AwqqGl3v/kaSemsCS7zYd&#10;ugRxA+UBW81CP4PO8Osa//QNc/6eWRw6HE9cJP4OD6mgLSgMEiUV2J/v3Qd/nAW0UtLiEBfU/dgx&#10;KyhR3zROyVk2m4Wpj8psvshRsS8tm5cWvWsuAdsnw5VleBSDv1ejKC00z7hv1uFVNDHN8e2Ccm9H&#10;5dL3ywU3FhfrdXTDSTfM3+hHwwN4IDh08lP3zKwZ2t3joNzCOPBs+abre98QqWG98yDrOBJHXgfq&#10;cUvEHho2WlhDL/Xoddy7q18AAAD//wMAUEsDBBQABgAIAAAAIQDw35803wAAAAsBAAAPAAAAZHJz&#10;L2Rvd25yZXYueG1sTI/NTsMwEITvSLyDtUjcqENaQhPiVPwIENxogfM2XpKIeB3Fbht4epYT3HY0&#10;n2ZnytXkerWnMXSeDZzPElDEtbcdNwZeN/dnS1AhIlvsPZOBLwqwqo6PSiysP/AL7dexURLCoUAD&#10;bYxDoXWoW3IYZn4gFu/Djw6jyLHRdsSDhLtep0mSaYcdy4cWB7ptqf5c75wB98w3w9tjgi7Nnr6D&#10;qx8u77p3Y05PpusrUJGm+AfDb32pDpV02vod26B6A4s8vxBUjHwuhxBZnsm6rYF0vkhAV6X+v6H6&#10;AQAA//8DAFBLAQItABQABgAIAAAAIQC2gziS/gAAAOEBAAATAAAAAAAAAAAAAAAAAAAAAABbQ29u&#10;dGVudF9UeXBlc10ueG1sUEsBAi0AFAAGAAgAAAAhADj9If/WAAAAlAEAAAsAAAAAAAAAAAAAAAAA&#10;LwEAAF9yZWxzLy5yZWxzUEsBAi0AFAAGAAgAAAAhAITPbfqkAgAAvwUAAA4AAAAAAAAAAAAAAAAA&#10;LgIAAGRycy9lMm9Eb2MueG1sUEsBAi0AFAAGAAgAAAAhAPDfnzTfAAAACwEAAA8AAAAAAAAAAAAA&#10;AAAA/gQAAGRycy9kb3ducmV2LnhtbFBLBQYAAAAABAAEAPMAAAAKBgAAAAA=&#10;" fillcolor="white [3212]" strokecolor="black [3213]" strokeweight="1pt">
                <v:textbox>
                  <w:txbxContent>
                    <w:p w14:paraId="76B0C6F1" w14:textId="0BEA7E80" w:rsidR="00312A63" w:rsidRDefault="00312A63" w:rsidP="00312A63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COMIENZ</w:t>
                      </w:r>
                      <w:r w:rsidR="0043633A">
                        <w:rPr>
                          <w:b/>
                          <w:color w:val="C00000"/>
                        </w:rPr>
                        <w:t>O</w:t>
                      </w:r>
                    </w:p>
                    <w:p w14:paraId="0B2C6D91" w14:textId="77777777" w:rsidR="00312A63" w:rsidRDefault="00312A63" w:rsidP="00312A6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5308C" wp14:editId="2E4D1BB5">
                <wp:simplePos x="0" y="0"/>
                <wp:positionH relativeFrom="margin">
                  <wp:posOffset>2277086</wp:posOffset>
                </wp:positionH>
                <wp:positionV relativeFrom="paragraph">
                  <wp:posOffset>626913</wp:posOffset>
                </wp:positionV>
                <wp:extent cx="1820174" cy="388188"/>
                <wp:effectExtent l="0" t="0" r="27940" b="12065"/>
                <wp:wrapNone/>
                <wp:docPr id="1759264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174" cy="3881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CF4892" w14:textId="085D0DD4" w:rsidR="00312A63" w:rsidRDefault="0043633A" w:rsidP="00312A63">
                            <w:pPr>
                              <w:jc w:val="center"/>
                              <w:rPr>
                                <w:b/>
                              </w:rPr>
                            </w:pPr>
                            <w:bookmarkStart w:id="1" w:name="_GoBack"/>
                            <w:r>
                              <w:rPr>
                                <w:b/>
                                <w:color w:val="C00000"/>
                              </w:rPr>
                              <w:t xml:space="preserve">DE </w:t>
                            </w:r>
                            <w:r w:rsidR="00312A63">
                              <w:rPr>
                                <w:b/>
                                <w:color w:val="C00000"/>
                              </w:rPr>
                              <w:t>TODO LOS DÍAS</w:t>
                            </w:r>
                          </w:p>
                          <w:bookmarkEnd w:id="1"/>
                          <w:p w14:paraId="5FF292FE" w14:textId="77777777" w:rsidR="00312A63" w:rsidRDefault="00312A63" w:rsidP="00312A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5308C" id="_x0000_s1027" style="position:absolute;left:0;text-align:left;margin-left:179.3pt;margin-top:49.35pt;width:143.3pt;height:30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fEXpgIAAMYFAAAOAAAAZHJzL2Uyb0RvYy54bWysVFFP3DAMfp+0/xDlfbQ9DjhO9NAJxDQJ&#10;MQRMPOfS5FopjbMkd+3t189J2sIY2qRpL2lc25/tL7YvLvtWkb2wrgFd0uIop0RoDlWjtyX99nTz&#10;aUGJ80xXTIEWJT0IRy9XHz9cdGYpZlCDqoQlCKLdsjMlrb03yyxzvBYtc0dghEalBNsyj6LdZpVl&#10;HaK3Kpvl+WnWga2MBS6cw7/XSUlXEV9Kwf1XKZ3wRJUUc/PxtPHchDNbXbDl1jJTN3xIg/1DFi1r&#10;NAadoK6ZZ2Rnm9+g2oZbcCD9EYc2AykbLmINWE2Rv6nmsWZGxFqQHGcmmtz/g+V3+3tLmgrf7uzk&#10;fHY6Py4o0azFp3pA8pjeKkGKQFNn3BKtH829HSSH11BzL20bvlgN6SO1h4la0XvC8WexwPrO5pRw&#10;1B0vFsViEUCzF29jnf8soCXhUlKL0SOjbH/rfDIdTUIwB6qpbhqlohDaRVwpS/YMH3qzjRkj+C9W&#10;Sv/N0ffvOCJM8MwCAankePMHJQKe0g9CIoNY5CwmHHv3JRnGudC+SKqaVSLlWJzkeWy/kOWYfiQk&#10;AgZkidVN2APAaJlARuxEz2AfXEVs/ck5/1NiyXnyiJFB+8m5bTTY9wAUVjVETvYjSYmawJLvN33q&#10;rrGFNlAdsOMspFF0ht80+OC3zPl7ZnH2cEpxn/iveEgFXUlhuFFSg/3x3v9gjyOBWko6nOWSuu87&#10;ZgUl6ovGYTkv5vMw/FGYn5zNULCvNZvXGr1rrwC7CAcBs4vXYO/VeJUW2mdcO+sQFVVMc4xdUu7t&#10;KFz5tGNwcXGxXkczHHjD/K1+NDyAB55DQz/1z8yaoes9zssdjHPPlm+aP9kGTw3rnQfZxMkITCde&#10;hxfAZRFbaVhsYRu9lqPVy/pd/QQAAP//AwBQSwMEFAAGAAgAAAAhABpEr4TfAAAACgEAAA8AAABk&#10;cnMvZG93bnJldi54bWxMj01Pg0AQhu8m/ofNmHiziyiUIkvjR7TRW1v1PIURiOwsYbct+usdT3qc&#10;vE/e95liOdleHWj0nWMDl7MIFHHl6o4bA6/bx4sMlA/INfaOycAXeViWpycF5rU78poOm9AoKWGf&#10;o4E2hCHX2lctWfQzNxBL9uFGi0HOsdH1iEcpt72OoyjVFjuWhRYHum+p+tzsrQH7wnfD2ypCG6fP&#10;395WT/OH7t2Y87Pp9gZUoCn8wfCrL+pQitPO7bn2qjdwlWSpoAYW2RyUAOl1EoPaCZksMtBlof+/&#10;UP4AAAD//wMAUEsBAi0AFAAGAAgAAAAhALaDOJL+AAAA4QEAABMAAAAAAAAAAAAAAAAAAAAAAFtD&#10;b250ZW50X1R5cGVzXS54bWxQSwECLQAUAAYACAAAACEAOP0h/9YAAACUAQAACwAAAAAAAAAAAAAA&#10;AAAvAQAAX3JlbHMvLnJlbHNQSwECLQAUAAYACAAAACEASqHxF6YCAADGBQAADgAAAAAAAAAAAAAA&#10;AAAuAgAAZHJzL2Uyb0RvYy54bWxQSwECLQAUAAYACAAAACEAGkSvhN8AAAAKAQAADwAAAAAAAAAA&#10;AAAAAAAABQAAZHJzL2Rvd25yZXYueG1sUEsFBgAAAAAEAAQA8wAAAAwGAAAAAA==&#10;" fillcolor="white [3212]" strokecolor="black [3213]" strokeweight="1pt">
                <v:textbox>
                  <w:txbxContent>
                    <w:p w14:paraId="67CF4892" w14:textId="085D0DD4" w:rsidR="00312A63" w:rsidRDefault="0043633A" w:rsidP="00312A63">
                      <w:pPr>
                        <w:jc w:val="center"/>
                        <w:rPr>
                          <w:b/>
                        </w:rPr>
                      </w:pPr>
                      <w:bookmarkStart w:id="2" w:name="_GoBack"/>
                      <w:r>
                        <w:rPr>
                          <w:b/>
                          <w:color w:val="C00000"/>
                        </w:rPr>
                        <w:t xml:space="preserve">DE </w:t>
                      </w:r>
                      <w:r w:rsidR="00312A63">
                        <w:rPr>
                          <w:b/>
                          <w:color w:val="C00000"/>
                        </w:rPr>
                        <w:t>TODO LOS DÍAS</w:t>
                      </w:r>
                    </w:p>
                    <w:bookmarkEnd w:id="2"/>
                    <w:p w14:paraId="5FF292FE" w14:textId="77777777" w:rsidR="00312A63" w:rsidRDefault="00312A63" w:rsidP="00312A6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16B29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82462E" wp14:editId="373EDEEC">
                <wp:simplePos x="0" y="0"/>
                <wp:positionH relativeFrom="column">
                  <wp:posOffset>1085850</wp:posOffset>
                </wp:positionH>
                <wp:positionV relativeFrom="paragraph">
                  <wp:posOffset>114300</wp:posOffset>
                </wp:positionV>
                <wp:extent cx="1276350" cy="295275"/>
                <wp:effectExtent l="0" t="0" r="19050" b="28575"/>
                <wp:wrapNone/>
                <wp:docPr id="15087733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F184AF" w14:textId="77777777" w:rsidR="00312A63" w:rsidRDefault="00312A63" w:rsidP="00312A63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MEJORADA</w:t>
                            </w:r>
                          </w:p>
                          <w:p w14:paraId="6CC5F1B9" w14:textId="77777777" w:rsidR="00312A63" w:rsidRDefault="00312A63" w:rsidP="00312A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2462E" id="_x0000_s1028" style="position:absolute;left:0;text-align:left;margin-left:85.5pt;margin-top:9pt;width:100.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8/YqQIAAMcFAAAOAAAAZHJzL2Uyb0RvYy54bWysVNtu2zAMfR+wfxD0vvrSpGmDOkXQosOA&#10;oi3aDn1WZCkWIEuapMTOvn6UZLuXFRsw7EUWTfKQPCJ5ftG3Eu2ZdUKrChdHOUZMUV0Lta3w96fr&#10;L6cYOU9UTaRWrMIH5vDF6vOn884sWakbLWtmEYAot+xMhRvvzTLLHG1YS9yRNkyBkmvbEg+i3Wa1&#10;JR2gtzIr8/wk67StjdWUOQd/r5ISryI+54z6O84d80hWGHLz8bTx3IQzW52T5dYS0wg6pEH+IYuW&#10;CAVBJ6gr4gnaWfEbVCuo1U5zf0R1m2nOBWWxBqimyN9V89gQw2ItQI4zE03u/8HS2/29RaKGt5vn&#10;p4vF8fGsxEiRFt7qAdgjaisZKgJPnXFLMH8093aQHFxD0T23bfhCOaiP3B4mblnvEYWfRbk4OZ7D&#10;E1DQlWfzcjEPoNmLt7HOf2W6ReFSYQvRI6Vkf+N8Mh1NQjCnpaivhZRRCP3CLqVFewIvvdnGjAH8&#10;jZVUf3P0/QeOABM8s0BAKjne/EGygCfVA+NAIRRZxoRj874kQyhlyhdJ1ZCapRyB7zz2X8hyTD8S&#10;EgEDMofqJuwBYLRMICN2omewD64s9v7knP8pseQ8ecTIWvnJuRVK248AJFQ1RE72I0mJmsCS7zd9&#10;bK9ybKGNrg/QclanWXSGXgt48Bvi/D2xMHzQI7BQ/B0cXOquwnq4YdRo+/Oj/8EeZgK0GHUwzBV2&#10;P3bEMozkNwXTclbMZmH6ozCbL0oQ7GvN5rVG7dpLDV1UwOoyNF6DvZfjlVvdPsPeWYeooCKKQuwK&#10;U29H4dKnJQObi7L1OprBxBvib9SjoQE88Bwa+ql/JtYMXe9hXm71OPhk+a75k23wVHq985qLOBmB&#10;6cTr8AKwLWIrDZstrKPXcrR62b+rXwAAAP//AwBQSwMEFAAGAAgAAAAhAJDjYjbcAAAACQEAAA8A&#10;AABkcnMvZG93bnJldi54bWxMT8tOwzAQvCPxD9YicaNOAyRViFPxEKByoy2ct/GSRMTrKHbbwNez&#10;nOC0M5rR7Ey5nFyvDjSGzrOB+SwBRVx723FjYLt5vFiAChHZYu+ZDHxRgGV1elJiYf2RX+mwjo2S&#10;EA4FGmhjHAqtQ92SwzDzA7FoH350GIWOjbYjHiXc9TpNkkw77Fg+tDjQfUv153rvDLgXvhvenhN0&#10;abb6Dq5+yh+6d2POz6bbG1CRpvhnht/6Uh0q6bTze7ZB9cLzuWyJAhZyxXCZpwJ2BrKra9BVqf8v&#10;qH4AAAD//wMAUEsBAi0AFAAGAAgAAAAhALaDOJL+AAAA4QEAABMAAAAAAAAAAAAAAAAAAAAAAFtD&#10;b250ZW50X1R5cGVzXS54bWxQSwECLQAUAAYACAAAACEAOP0h/9YAAACUAQAACwAAAAAAAAAAAAAA&#10;AAAvAQAAX3JlbHMvLnJlbHNQSwECLQAUAAYACAAAACEARV/P2KkCAADHBQAADgAAAAAAAAAAAAAA&#10;AAAuAgAAZHJzL2Uyb0RvYy54bWxQSwECLQAUAAYACAAAACEAkONiNtwAAAAJAQAADwAAAAAAAAAA&#10;AAAAAAADBQAAZHJzL2Rvd25yZXYueG1sUEsFBgAAAAAEAAQA8wAAAAwGAAAAAA==&#10;" fillcolor="white [3212]" strokecolor="black [3213]" strokeweight="1pt">
                <v:textbox>
                  <w:txbxContent>
                    <w:p w14:paraId="5CF184AF" w14:textId="77777777" w:rsidR="00312A63" w:rsidRDefault="00312A63" w:rsidP="00312A63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MEJORADA</w:t>
                      </w:r>
                    </w:p>
                    <w:p w14:paraId="6CC5F1B9" w14:textId="77777777" w:rsidR="00312A63" w:rsidRDefault="00312A63" w:rsidP="00312A6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16B29" w:rsidRPr="00116B29">
        <w:rPr>
          <w:rFonts w:ascii="Verdana" w:hAnsi="Verdana"/>
          <w:noProof/>
        </w:rPr>
        <w:drawing>
          <wp:inline distT="0" distB="0" distL="0" distR="0" wp14:anchorId="6AF097C0" wp14:editId="664A5171">
            <wp:extent cx="4288536" cy="2869489"/>
            <wp:effectExtent l="0" t="0" r="0" b="7620"/>
            <wp:docPr id="289610477" name="Picture 1" descr="A diagram of steps with different colored cub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10477" name="Picture 1" descr="A diagram of steps with different colored cub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4264" cy="287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5DB34" w14:textId="6C9F93DB" w:rsidR="000479E4" w:rsidRPr="000C60BF" w:rsidRDefault="000479E4" w:rsidP="000479E4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</w:pPr>
      <w:bookmarkStart w:id="3" w:name="_Hlk215665331"/>
      <w:r w:rsidRPr="000C60BF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 xml:space="preserve">Sección 2: Desarrollar, actualizar o revisar </w:t>
      </w:r>
      <w:r w:rsidR="001B06E8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 xml:space="preserve">el </w:t>
      </w:r>
      <w:r w:rsidRPr="000C60BF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>plan de bioseguridad mejorad</w:t>
      </w:r>
      <w:r w:rsidR="001B06E8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>a</w:t>
      </w:r>
    </w:p>
    <w:p w14:paraId="75275632" w14:textId="77777777" w:rsidR="000479E4" w:rsidRPr="000C60BF" w:rsidRDefault="000479E4" w:rsidP="000479E4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</w:pPr>
    </w:p>
    <w:p w14:paraId="39182C15" w14:textId="1A0A1CD7" w:rsidR="000479E4" w:rsidRPr="000C60BF" w:rsidRDefault="00E342B8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>________</w:t>
      </w:r>
      <w:r w:rsidR="005A1AEC">
        <w:rPr>
          <w:rFonts w:ascii="Verdana" w:hAnsi="Verdana"/>
          <w:color w:val="C00000"/>
          <w:kern w:val="0"/>
          <w:lang w:val="es-419"/>
          <w14:ligatures w14:val="none"/>
        </w:rPr>
        <w:t>La bioseguridad mejorada</w:t>
      </w:r>
      <w:r w:rsidRPr="000C60BF">
        <w:rPr>
          <w:rFonts w:ascii="Verdana" w:hAnsi="Verdana"/>
          <w:lang w:val="es-419"/>
        </w:rPr>
        <w:t>______</w:t>
      </w:r>
      <w:bookmarkEnd w:id="3"/>
      <w:r w:rsidR="000479E4" w:rsidRPr="000C60BF">
        <w:rPr>
          <w:rFonts w:ascii="Verdana" w:hAnsi="Verdana"/>
          <w:lang w:val="es-419"/>
        </w:rPr>
        <w:t xml:space="preserve"> se refiere a las prácticas que se ajustan al </w:t>
      </w:r>
      <w:r w:rsidR="00F35C6D" w:rsidRPr="000C60BF">
        <w:rPr>
          <w:rFonts w:ascii="Verdana" w:hAnsi="Verdana"/>
          <w:lang w:val="es-419"/>
        </w:rPr>
        <w:t xml:space="preserve">plan específico </w:t>
      </w:r>
      <w:r w:rsidR="00B85F99">
        <w:rPr>
          <w:rFonts w:ascii="Verdana" w:hAnsi="Verdana"/>
          <w:lang w:val="es-419"/>
        </w:rPr>
        <w:t xml:space="preserve">de cada especie </w:t>
      </w:r>
      <w:r w:rsidR="005A1AEC">
        <w:rPr>
          <w:rFonts w:ascii="Verdana" w:hAnsi="Verdana"/>
          <w:lang w:val="es-419"/>
        </w:rPr>
        <w:t>perteneciente</w:t>
      </w:r>
      <w:r w:rsidR="008857B5">
        <w:rPr>
          <w:rFonts w:ascii="Verdana" w:hAnsi="Verdana"/>
          <w:lang w:val="es-419"/>
        </w:rPr>
        <w:t xml:space="preserve"> a</w:t>
      </w:r>
      <w:r w:rsidR="00B85F99">
        <w:rPr>
          <w:rFonts w:ascii="Verdana" w:hAnsi="Verdana"/>
          <w:lang w:val="es-419"/>
        </w:rPr>
        <w:t xml:space="preserve"> los planes de SFS,</w:t>
      </w:r>
      <w:r w:rsidR="00F35C6D" w:rsidRPr="000C60BF">
        <w:rPr>
          <w:rFonts w:ascii="Verdana" w:hAnsi="Verdana"/>
          <w:lang w:val="es-419"/>
        </w:rPr>
        <w:t xml:space="preserve"> listas para ponerse en marcha </w:t>
      </w:r>
      <w:r w:rsidR="001B06E8">
        <w:rPr>
          <w:rFonts w:ascii="Verdana" w:hAnsi="Verdana"/>
          <w:lang w:val="es-419"/>
        </w:rPr>
        <w:t>ante</w:t>
      </w:r>
      <w:r w:rsidR="00F35C6D" w:rsidRPr="000C60BF">
        <w:rPr>
          <w:rFonts w:ascii="Verdana" w:hAnsi="Verdana"/>
          <w:lang w:val="es-419"/>
        </w:rPr>
        <w:t xml:space="preserve"> un brote de </w:t>
      </w:r>
      <w:r w:rsidR="001B06E8">
        <w:rPr>
          <w:rFonts w:ascii="Verdana" w:hAnsi="Verdana"/>
          <w:lang w:val="es-419"/>
        </w:rPr>
        <w:t xml:space="preserve">una </w:t>
      </w:r>
      <w:r w:rsidR="00F35C6D" w:rsidRPr="000C60BF">
        <w:rPr>
          <w:rFonts w:ascii="Verdana" w:hAnsi="Verdana"/>
          <w:lang w:val="es-419"/>
        </w:rPr>
        <w:t xml:space="preserve">enfermedad animal </w:t>
      </w:r>
      <w:r w:rsidR="001B06E8">
        <w:rPr>
          <w:rFonts w:ascii="Verdana" w:hAnsi="Verdana"/>
          <w:lang w:val="es-419"/>
        </w:rPr>
        <w:t>transfronteriza</w:t>
      </w:r>
      <w:r w:rsidR="000479E4" w:rsidRPr="000C60BF">
        <w:rPr>
          <w:rFonts w:ascii="Verdana" w:hAnsi="Verdana"/>
          <w:lang w:val="es-419"/>
        </w:rPr>
        <w:t>.</w:t>
      </w:r>
    </w:p>
    <w:p w14:paraId="03DDE05B" w14:textId="77777777" w:rsidR="00E05082" w:rsidRPr="000C60BF" w:rsidRDefault="00E05082" w:rsidP="00E05082">
      <w:pPr>
        <w:spacing w:line="240" w:lineRule="auto"/>
        <w:rPr>
          <w:rFonts w:ascii="Verdana" w:hAnsi="Verdana"/>
          <w:lang w:val="es-419"/>
        </w:rPr>
      </w:pPr>
    </w:p>
    <w:p w14:paraId="468718E5" w14:textId="0B82FF23" w:rsidR="00E05082" w:rsidRPr="000C60BF" w:rsidRDefault="00E05082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>Los planes de bioseguridad mejorad</w:t>
      </w:r>
      <w:r w:rsidR="001B06E8">
        <w:rPr>
          <w:rFonts w:ascii="Verdana" w:hAnsi="Verdana"/>
          <w:lang w:val="es-419"/>
        </w:rPr>
        <w:t>a</w:t>
      </w:r>
      <w:r w:rsidR="008857B5">
        <w:rPr>
          <w:rFonts w:ascii="Verdana" w:hAnsi="Verdana"/>
          <w:lang w:val="es-419"/>
        </w:rPr>
        <w:t xml:space="preserve"> se</w:t>
      </w:r>
      <w:r w:rsidRPr="000C60BF">
        <w:rPr>
          <w:rFonts w:ascii="Verdana" w:hAnsi="Verdana"/>
          <w:lang w:val="es-419"/>
        </w:rPr>
        <w:t xml:space="preserve"> deben </w:t>
      </w:r>
      <w:r w:rsidR="008857B5">
        <w:rPr>
          <w:rFonts w:ascii="Verdana" w:hAnsi="Verdana"/>
          <w:lang w:val="es-419"/>
        </w:rPr>
        <w:t>revisar</w:t>
      </w:r>
      <w:r w:rsidRPr="000C60BF">
        <w:rPr>
          <w:rFonts w:ascii="Verdana" w:hAnsi="Verdana"/>
          <w:lang w:val="es-419"/>
        </w:rPr>
        <w:t xml:space="preserve"> al menos _______</w:t>
      </w:r>
      <w:r w:rsidR="005A1AEC">
        <w:rPr>
          <w:rFonts w:ascii="Verdana" w:hAnsi="Verdana"/>
          <w:color w:val="C00000"/>
          <w:kern w:val="0"/>
          <w:lang w:val="es-419"/>
          <w14:ligatures w14:val="none"/>
        </w:rPr>
        <w:t>una vez al año</w:t>
      </w:r>
      <w:r w:rsidRPr="000C60BF">
        <w:rPr>
          <w:rFonts w:ascii="Verdana" w:hAnsi="Verdana"/>
          <w:lang w:val="es-419"/>
        </w:rPr>
        <w:t>_______.</w:t>
      </w:r>
    </w:p>
    <w:p w14:paraId="4FA2410E" w14:textId="77777777" w:rsidR="00E05082" w:rsidRPr="000C60BF" w:rsidRDefault="00E05082" w:rsidP="00E05082">
      <w:pPr>
        <w:pStyle w:val="ListParagraph"/>
        <w:rPr>
          <w:rFonts w:ascii="Verdana" w:hAnsi="Verdana"/>
          <w:lang w:val="es-419"/>
        </w:rPr>
      </w:pPr>
    </w:p>
    <w:p w14:paraId="4589B99B" w14:textId="3ECA20A6" w:rsidR="00E05082" w:rsidRPr="000C60BF" w:rsidRDefault="00E05082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 xml:space="preserve">Verdadero o </w:t>
      </w:r>
      <w:r w:rsidRPr="005A1AEC">
        <w:rPr>
          <w:rFonts w:ascii="Verdana" w:hAnsi="Verdana"/>
          <w:color w:val="C00000"/>
          <w:lang w:val="es-419"/>
        </w:rPr>
        <w:t>falso</w:t>
      </w:r>
      <w:r w:rsidRPr="000C60BF">
        <w:rPr>
          <w:rFonts w:ascii="Verdana" w:hAnsi="Verdana"/>
          <w:lang w:val="es-419"/>
        </w:rPr>
        <w:t>: si un</w:t>
      </w:r>
      <w:r w:rsidR="008857B5">
        <w:rPr>
          <w:rFonts w:ascii="Verdana" w:hAnsi="Verdana"/>
          <w:lang w:val="es-419"/>
        </w:rPr>
        <w:t xml:space="preserve"> establecimiento</w:t>
      </w:r>
      <w:r w:rsidRPr="000C60BF">
        <w:rPr>
          <w:rFonts w:ascii="Verdana" w:hAnsi="Verdana"/>
          <w:lang w:val="es-419"/>
        </w:rPr>
        <w:t xml:space="preserve"> tiene múltiples </w:t>
      </w:r>
      <w:r w:rsidR="008857B5">
        <w:rPr>
          <w:rFonts w:ascii="Verdana" w:hAnsi="Verdana"/>
          <w:lang w:val="es-419"/>
        </w:rPr>
        <w:t>instalaciones</w:t>
      </w:r>
      <w:r w:rsidRPr="000C60BF">
        <w:rPr>
          <w:rFonts w:ascii="Verdana" w:hAnsi="Verdana"/>
          <w:lang w:val="es-419"/>
        </w:rPr>
        <w:t>, solo se necesita un plan.</w:t>
      </w:r>
    </w:p>
    <w:p w14:paraId="0735505B" w14:textId="77777777" w:rsidR="00E05082" w:rsidRPr="000C60BF" w:rsidRDefault="00E05082" w:rsidP="00E05082">
      <w:pPr>
        <w:pStyle w:val="ListParagraph"/>
        <w:rPr>
          <w:rFonts w:ascii="Verdana" w:hAnsi="Verdana"/>
          <w:lang w:val="es-419"/>
        </w:rPr>
      </w:pPr>
    </w:p>
    <w:p w14:paraId="050A203A" w14:textId="78CCDABF" w:rsidR="005A1AEC" w:rsidRDefault="00E05082" w:rsidP="005A1AEC">
      <w:pPr>
        <w:pStyle w:val="ListParagraph"/>
        <w:numPr>
          <w:ilvl w:val="0"/>
          <w:numId w:val="1"/>
        </w:numPr>
        <w:rPr>
          <w:rFonts w:ascii="Verdana" w:hAnsi="Verdana"/>
          <w:color w:val="C00000"/>
          <w:lang w:val="es-419"/>
        </w:rPr>
      </w:pPr>
      <w:r w:rsidRPr="000C60BF">
        <w:rPr>
          <w:rFonts w:ascii="Verdana" w:hAnsi="Verdana"/>
          <w:lang w:val="es-419"/>
        </w:rPr>
        <w:t>¿Cuál es el propósito de la línea de separación (LOS</w:t>
      </w:r>
      <w:r w:rsidR="001B06E8">
        <w:rPr>
          <w:rFonts w:ascii="Verdana" w:hAnsi="Verdana"/>
          <w:lang w:val="es-419"/>
        </w:rPr>
        <w:t>, por sus siglas en inglés</w:t>
      </w:r>
      <w:r w:rsidR="002D0C5D" w:rsidRPr="000C60BF">
        <w:rPr>
          <w:rFonts w:ascii="Verdana" w:hAnsi="Verdana"/>
          <w:lang w:val="es-419"/>
        </w:rPr>
        <w:t xml:space="preserve">)? </w:t>
      </w:r>
      <w:r w:rsidR="005A1AEC">
        <w:rPr>
          <w:rFonts w:ascii="Verdana" w:hAnsi="Verdana"/>
          <w:color w:val="C00000"/>
          <w:lang w:val="es-419"/>
        </w:rPr>
        <w:t>Crear una barrera de control para evitar la introducción de enfermedades.</w:t>
      </w:r>
    </w:p>
    <w:p w14:paraId="6B8776AC" w14:textId="77777777" w:rsidR="00E05082" w:rsidRPr="005A1AEC" w:rsidRDefault="00E05082" w:rsidP="005A1AEC">
      <w:pPr>
        <w:rPr>
          <w:rFonts w:ascii="Verdana" w:hAnsi="Verdana"/>
          <w:lang w:val="es-419"/>
        </w:rPr>
      </w:pPr>
    </w:p>
    <w:p w14:paraId="53F14F99" w14:textId="2E9529BD" w:rsidR="00E05082" w:rsidRPr="000C60BF" w:rsidRDefault="00E05082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>La limpieza y _____</w:t>
      </w:r>
      <w:r w:rsidR="005A1AEC">
        <w:rPr>
          <w:rFonts w:ascii="Verdana" w:hAnsi="Verdana"/>
          <w:color w:val="C00000"/>
          <w:kern w:val="0"/>
          <w:lang w:val="es-419"/>
          <w14:ligatures w14:val="none"/>
        </w:rPr>
        <w:t>la desinfección</w:t>
      </w:r>
      <w:r w:rsidRPr="000C60BF">
        <w:rPr>
          <w:rFonts w:ascii="Verdana" w:hAnsi="Verdana"/>
          <w:lang w:val="es-419"/>
        </w:rPr>
        <w:t>_______________ eliminan y matan los patógenos.</w:t>
      </w:r>
    </w:p>
    <w:p w14:paraId="1E657060" w14:textId="77777777" w:rsidR="00E05082" w:rsidRPr="000C60BF" w:rsidRDefault="00E05082" w:rsidP="00E05082">
      <w:pPr>
        <w:pStyle w:val="ListParagraph"/>
        <w:rPr>
          <w:rFonts w:ascii="Verdana" w:hAnsi="Verdana"/>
          <w:lang w:val="es-419"/>
        </w:rPr>
      </w:pPr>
    </w:p>
    <w:p w14:paraId="4DD5CEA5" w14:textId="77777777" w:rsidR="00E05082" w:rsidRPr="000C60BF" w:rsidRDefault="00E05082" w:rsidP="00E05082">
      <w:pPr>
        <w:spacing w:line="240" w:lineRule="auto"/>
        <w:rPr>
          <w:rFonts w:ascii="Verdana" w:hAnsi="Verdana"/>
          <w:lang w:val="es-419"/>
        </w:rPr>
      </w:pPr>
    </w:p>
    <w:p w14:paraId="40ECE913" w14:textId="219E033D" w:rsidR="00E05082" w:rsidRPr="000C60BF" w:rsidRDefault="00E05082" w:rsidP="00E05082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</w:pPr>
      <w:r w:rsidRPr="000C60BF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 xml:space="preserve">Sección 3: Comunicar las prácticas de bioseguridad a todas las personas que </w:t>
      </w:r>
      <w:r w:rsidR="009F61C5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>en el establecimiento</w:t>
      </w:r>
    </w:p>
    <w:p w14:paraId="5BB6677A" w14:textId="77777777" w:rsidR="00E05082" w:rsidRPr="000C60BF" w:rsidRDefault="00E05082" w:rsidP="00E05082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</w:pPr>
    </w:p>
    <w:p w14:paraId="5D2CB593" w14:textId="0F7A4750" w:rsidR="00E05082" w:rsidRPr="000C60BF" w:rsidRDefault="003C5CAC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 xml:space="preserve">La </w:t>
      </w:r>
      <w:r w:rsidR="009F61C5">
        <w:rPr>
          <w:rFonts w:ascii="Verdana" w:hAnsi="Verdana"/>
          <w:lang w:val="es-419"/>
        </w:rPr>
        <w:t>capacita</w:t>
      </w:r>
      <w:r w:rsidRPr="000C60BF">
        <w:rPr>
          <w:rFonts w:ascii="Verdana" w:hAnsi="Verdana"/>
          <w:lang w:val="es-419"/>
        </w:rPr>
        <w:t xml:space="preserve">ción </w:t>
      </w:r>
      <w:r w:rsidR="008857B5">
        <w:rPr>
          <w:rFonts w:ascii="Verdana" w:hAnsi="Verdana"/>
          <w:lang w:val="es-419"/>
        </w:rPr>
        <w:t xml:space="preserve">en bioseguridad </w:t>
      </w:r>
      <w:r w:rsidRPr="000C60BF">
        <w:rPr>
          <w:rFonts w:ascii="Verdana" w:hAnsi="Verdana"/>
          <w:lang w:val="es-419"/>
        </w:rPr>
        <w:t xml:space="preserve">del personal </w:t>
      </w:r>
      <w:r w:rsidR="008857B5">
        <w:rPr>
          <w:rFonts w:ascii="Verdana" w:hAnsi="Verdana"/>
          <w:lang w:val="es-419"/>
        </w:rPr>
        <w:t xml:space="preserve">que pertenece al </w:t>
      </w:r>
      <w:r w:rsidR="009F61C5">
        <w:rPr>
          <w:rFonts w:ascii="Verdana" w:hAnsi="Verdana"/>
          <w:lang w:val="es-419"/>
        </w:rPr>
        <w:t xml:space="preserve">establecimiento </w:t>
      </w:r>
      <w:r w:rsidR="008857B5">
        <w:rPr>
          <w:rFonts w:ascii="Verdana" w:hAnsi="Verdana"/>
          <w:lang w:val="es-419"/>
        </w:rPr>
        <w:t xml:space="preserve">se </w:t>
      </w:r>
      <w:r w:rsidRPr="000C60BF">
        <w:rPr>
          <w:rFonts w:ascii="Verdana" w:hAnsi="Verdana"/>
          <w:lang w:val="es-419"/>
        </w:rPr>
        <w:t xml:space="preserve">debe </w:t>
      </w:r>
      <w:r w:rsidR="008857B5">
        <w:rPr>
          <w:rFonts w:ascii="Verdana" w:hAnsi="Verdana"/>
          <w:lang w:val="es-419"/>
        </w:rPr>
        <w:t>realizar</w:t>
      </w:r>
      <w:r w:rsidRPr="000C60BF">
        <w:rPr>
          <w:rFonts w:ascii="Verdana" w:hAnsi="Verdana"/>
          <w:lang w:val="es-419"/>
        </w:rPr>
        <w:t>:</w:t>
      </w:r>
    </w:p>
    <w:p w14:paraId="0859F77D" w14:textId="06A2CC68" w:rsidR="003C5CAC" w:rsidRDefault="008857B5" w:rsidP="00C266FE">
      <w:pPr>
        <w:pStyle w:val="ListParagraph"/>
        <w:numPr>
          <w:ilvl w:val="1"/>
          <w:numId w:val="9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>u</w:t>
      </w:r>
      <w:r w:rsidR="003C5CAC" w:rsidRPr="003C5CAC">
        <w:rPr>
          <w:rFonts w:ascii="Verdana" w:hAnsi="Verdana"/>
        </w:rPr>
        <w:t xml:space="preserve">na </w:t>
      </w:r>
      <w:proofErr w:type="spellStart"/>
      <w:r w:rsidR="003C5CAC" w:rsidRPr="003C5CAC">
        <w:rPr>
          <w:rFonts w:ascii="Verdana" w:hAnsi="Verdana"/>
        </w:rPr>
        <w:t>vez</w:t>
      </w:r>
      <w:proofErr w:type="spellEnd"/>
      <w:r w:rsidR="003C5CAC" w:rsidRPr="003C5CAC">
        <w:rPr>
          <w:rFonts w:ascii="Verdana" w:hAnsi="Verdana"/>
        </w:rPr>
        <w:t xml:space="preserve"> </w:t>
      </w:r>
      <w:proofErr w:type="spellStart"/>
      <w:r w:rsidR="003C5CAC" w:rsidRPr="003C5CAC">
        <w:rPr>
          <w:rFonts w:ascii="Verdana" w:hAnsi="Verdana"/>
        </w:rPr>
        <w:t>cada</w:t>
      </w:r>
      <w:proofErr w:type="spellEnd"/>
      <w:r w:rsidR="003C5CAC" w:rsidRPr="003C5CAC">
        <w:rPr>
          <w:rFonts w:ascii="Verdana" w:hAnsi="Verdana"/>
        </w:rPr>
        <w:t xml:space="preserve"> </w:t>
      </w:r>
      <w:proofErr w:type="spellStart"/>
      <w:r w:rsidR="003C5CAC" w:rsidRPr="003C5CAC">
        <w:rPr>
          <w:rFonts w:ascii="Verdana" w:hAnsi="Verdana"/>
        </w:rPr>
        <w:t>cinco</w:t>
      </w:r>
      <w:proofErr w:type="spellEnd"/>
      <w:r w:rsidR="003C5CAC" w:rsidRPr="003C5CAC">
        <w:rPr>
          <w:rFonts w:ascii="Verdana" w:hAnsi="Verdana"/>
        </w:rPr>
        <w:t xml:space="preserve"> </w:t>
      </w:r>
      <w:proofErr w:type="spellStart"/>
      <w:r w:rsidR="003C5CAC" w:rsidRPr="003C5CAC">
        <w:rPr>
          <w:rFonts w:ascii="Verdana" w:hAnsi="Verdana"/>
        </w:rPr>
        <w:t>años</w:t>
      </w:r>
      <w:proofErr w:type="spellEnd"/>
    </w:p>
    <w:p w14:paraId="7999C09D" w14:textId="7E8E2FF7" w:rsidR="003C5CAC" w:rsidRDefault="008857B5" w:rsidP="00C266FE">
      <w:pPr>
        <w:pStyle w:val="ListParagraph"/>
        <w:numPr>
          <w:ilvl w:val="1"/>
          <w:numId w:val="9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>s</w:t>
      </w:r>
      <w:r w:rsidR="003C5CAC" w:rsidRPr="003C5CAC">
        <w:rPr>
          <w:rFonts w:ascii="Verdana" w:hAnsi="Verdana"/>
        </w:rPr>
        <w:t xml:space="preserve">olo </w:t>
      </w:r>
      <w:proofErr w:type="spellStart"/>
      <w:r w:rsidR="003C5CAC" w:rsidRPr="003C5CAC">
        <w:rPr>
          <w:rFonts w:ascii="Verdana" w:hAnsi="Verdana"/>
        </w:rPr>
        <w:t>durante</w:t>
      </w:r>
      <w:proofErr w:type="spellEnd"/>
      <w:r>
        <w:rPr>
          <w:rFonts w:ascii="Verdana" w:hAnsi="Verdana"/>
        </w:rPr>
        <w:t xml:space="preserve"> los</w:t>
      </w:r>
      <w:r w:rsidR="003C5CAC" w:rsidRPr="003C5CAC">
        <w:rPr>
          <w:rFonts w:ascii="Verdana" w:hAnsi="Verdana"/>
        </w:rPr>
        <w:t xml:space="preserve"> </w:t>
      </w:r>
      <w:proofErr w:type="spellStart"/>
      <w:r w:rsidR="003C5CAC" w:rsidRPr="003C5CAC">
        <w:rPr>
          <w:rFonts w:ascii="Verdana" w:hAnsi="Verdana"/>
        </w:rPr>
        <w:t>brotes</w:t>
      </w:r>
      <w:proofErr w:type="spellEnd"/>
    </w:p>
    <w:p w14:paraId="60F6B632" w14:textId="168B30E1" w:rsidR="003C5CAC" w:rsidRPr="005A1AEC" w:rsidRDefault="008857B5" w:rsidP="00C266FE">
      <w:pPr>
        <w:pStyle w:val="ListParagraph"/>
        <w:numPr>
          <w:ilvl w:val="1"/>
          <w:numId w:val="9"/>
        </w:numPr>
        <w:spacing w:line="240" w:lineRule="auto"/>
        <w:rPr>
          <w:rFonts w:ascii="Verdana" w:hAnsi="Verdana"/>
          <w:color w:val="C00000"/>
          <w:lang w:val="es-419"/>
        </w:rPr>
      </w:pPr>
      <w:r w:rsidRPr="005A1AEC">
        <w:rPr>
          <w:rFonts w:ascii="Verdana" w:hAnsi="Verdana"/>
          <w:color w:val="C00000"/>
          <w:lang w:val="es-419"/>
        </w:rPr>
        <w:t>a</w:t>
      </w:r>
      <w:r w:rsidR="003C5CAC" w:rsidRPr="005A1AEC">
        <w:rPr>
          <w:rFonts w:ascii="Verdana" w:hAnsi="Verdana"/>
          <w:color w:val="C00000"/>
          <w:lang w:val="es-419"/>
        </w:rPr>
        <w:t>l menos una vez al año</w:t>
      </w:r>
    </w:p>
    <w:p w14:paraId="06B7DAC8" w14:textId="1E60CD43" w:rsidR="003C5CAC" w:rsidRDefault="008857B5" w:rsidP="00C266FE">
      <w:pPr>
        <w:pStyle w:val="ListParagraph"/>
        <w:numPr>
          <w:ilvl w:val="1"/>
          <w:numId w:val="9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>s</w:t>
      </w:r>
      <w:r w:rsidR="003C5CAC" w:rsidRPr="003C5CAC">
        <w:rPr>
          <w:rFonts w:ascii="Verdana" w:hAnsi="Verdana"/>
        </w:rPr>
        <w:t xml:space="preserve">olo </w:t>
      </w:r>
      <w:proofErr w:type="spellStart"/>
      <w:r w:rsidR="003C5CAC" w:rsidRPr="003C5CAC">
        <w:rPr>
          <w:rFonts w:ascii="Verdana" w:hAnsi="Verdana"/>
        </w:rPr>
        <w:t>cuando</w:t>
      </w:r>
      <w:proofErr w:type="spellEnd"/>
      <w:r w:rsidR="003C5CAC" w:rsidRPr="003C5CAC">
        <w:rPr>
          <w:rFonts w:ascii="Verdana" w:hAnsi="Verdana"/>
        </w:rPr>
        <w:t xml:space="preserve"> </w:t>
      </w:r>
      <w:proofErr w:type="spellStart"/>
      <w:r w:rsidR="003C5CAC" w:rsidRPr="003C5CAC">
        <w:rPr>
          <w:rFonts w:ascii="Verdana" w:hAnsi="Verdana"/>
        </w:rPr>
        <w:t>lleguen</w:t>
      </w:r>
      <w:proofErr w:type="spellEnd"/>
      <w:r w:rsidR="003C5CAC" w:rsidRPr="003C5CAC">
        <w:rPr>
          <w:rFonts w:ascii="Verdana" w:hAnsi="Verdana"/>
        </w:rPr>
        <w:t xml:space="preserve"> </w:t>
      </w:r>
      <w:proofErr w:type="spellStart"/>
      <w:r w:rsidR="003C5CAC" w:rsidRPr="003C5CAC">
        <w:rPr>
          <w:rFonts w:ascii="Verdana" w:hAnsi="Verdana"/>
        </w:rPr>
        <w:t>nuevos</w:t>
      </w:r>
      <w:proofErr w:type="spellEnd"/>
      <w:r w:rsidR="003C5CAC" w:rsidRPr="003C5CAC">
        <w:rPr>
          <w:rFonts w:ascii="Verdana" w:hAnsi="Verdana"/>
        </w:rPr>
        <w:t xml:space="preserve"> </w:t>
      </w:r>
      <w:proofErr w:type="spellStart"/>
      <w:r w:rsidR="003C5CAC" w:rsidRPr="003C5CAC">
        <w:rPr>
          <w:rFonts w:ascii="Verdana" w:hAnsi="Verdana"/>
        </w:rPr>
        <w:t>empleados</w:t>
      </w:r>
      <w:proofErr w:type="spellEnd"/>
    </w:p>
    <w:p w14:paraId="361BDFFF" w14:textId="77777777" w:rsidR="00D21452" w:rsidRDefault="00D21452" w:rsidP="00D21452">
      <w:pPr>
        <w:spacing w:line="240" w:lineRule="auto"/>
        <w:rPr>
          <w:rFonts w:ascii="Verdana" w:hAnsi="Verdana"/>
        </w:rPr>
      </w:pPr>
    </w:p>
    <w:p w14:paraId="19E56DE6" w14:textId="175460E7" w:rsidR="00D21452" w:rsidRPr="000C60BF" w:rsidRDefault="00D21452" w:rsidP="00C266FE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 w:rsidRPr="005A1AEC">
        <w:rPr>
          <w:rFonts w:ascii="Verdana" w:hAnsi="Verdana"/>
          <w:color w:val="C00000"/>
          <w:lang w:val="es-419"/>
        </w:rPr>
        <w:t xml:space="preserve">Verdadero </w:t>
      </w:r>
      <w:r w:rsidRPr="000C60BF">
        <w:rPr>
          <w:rFonts w:ascii="Verdana" w:hAnsi="Verdana"/>
          <w:lang w:val="es-419"/>
        </w:rPr>
        <w:t xml:space="preserve">o falso: Toda la </w:t>
      </w:r>
      <w:r w:rsidR="008857B5">
        <w:rPr>
          <w:rFonts w:ascii="Verdana" w:hAnsi="Verdana"/>
          <w:lang w:val="es-419"/>
        </w:rPr>
        <w:t>capacitación</w:t>
      </w:r>
      <w:r w:rsidRPr="000C60BF">
        <w:rPr>
          <w:rFonts w:ascii="Verdana" w:hAnsi="Verdana"/>
          <w:lang w:val="es-419"/>
        </w:rPr>
        <w:t xml:space="preserve"> en bioseguridad </w:t>
      </w:r>
      <w:r w:rsidR="008857B5">
        <w:rPr>
          <w:rFonts w:ascii="Verdana" w:hAnsi="Verdana"/>
          <w:lang w:val="es-419"/>
        </w:rPr>
        <w:t xml:space="preserve">se </w:t>
      </w:r>
      <w:r w:rsidRPr="000C60BF">
        <w:rPr>
          <w:rFonts w:ascii="Verdana" w:hAnsi="Verdana"/>
          <w:lang w:val="es-419"/>
        </w:rPr>
        <w:t>debe impartir en idiomas que los empleados comprendan.</w:t>
      </w:r>
    </w:p>
    <w:p w14:paraId="154C9BF9" w14:textId="77777777" w:rsidR="00D21452" w:rsidRPr="000C60BF" w:rsidRDefault="00D21452" w:rsidP="00D21452">
      <w:pPr>
        <w:spacing w:line="240" w:lineRule="auto"/>
        <w:rPr>
          <w:rFonts w:ascii="Verdana" w:hAnsi="Verdana"/>
          <w:lang w:val="es-419"/>
        </w:rPr>
      </w:pPr>
    </w:p>
    <w:p w14:paraId="697F0948" w14:textId="0B11A5BE" w:rsidR="00D21452" w:rsidRPr="000C60BF" w:rsidRDefault="008857B5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>
        <w:rPr>
          <w:rFonts w:ascii="Verdana" w:hAnsi="Verdana"/>
          <w:lang w:val="es-419"/>
        </w:rPr>
        <w:t>Nombra</w:t>
      </w:r>
      <w:r w:rsidR="00D21452" w:rsidRPr="000C60BF">
        <w:rPr>
          <w:rFonts w:ascii="Verdana" w:hAnsi="Verdana"/>
          <w:lang w:val="es-419"/>
        </w:rPr>
        <w:t xml:space="preserve"> dos grupos de personal no agrícola que deben recibir </w:t>
      </w:r>
      <w:r>
        <w:rPr>
          <w:rFonts w:ascii="Verdana" w:hAnsi="Verdana"/>
          <w:lang w:val="es-419"/>
        </w:rPr>
        <w:t xml:space="preserve">capacitación </w:t>
      </w:r>
      <w:r w:rsidR="00D21452" w:rsidRPr="000C60BF">
        <w:rPr>
          <w:rFonts w:ascii="Verdana" w:hAnsi="Verdana"/>
          <w:lang w:val="es-419"/>
        </w:rPr>
        <w:t xml:space="preserve">en </w:t>
      </w:r>
      <w:r w:rsidR="005A1AEC" w:rsidRPr="000C60BF">
        <w:rPr>
          <w:rFonts w:ascii="Verdana" w:hAnsi="Verdana"/>
          <w:lang w:val="es-419"/>
        </w:rPr>
        <w:t xml:space="preserve">bioseguridad. </w:t>
      </w:r>
      <w:r w:rsidR="005A1AEC">
        <w:rPr>
          <w:rFonts w:ascii="Verdana" w:hAnsi="Verdana"/>
          <w:color w:val="C00000"/>
          <w:kern w:val="0"/>
          <w:lang w:val="es-419"/>
          <w14:ligatures w14:val="none"/>
        </w:rPr>
        <w:t xml:space="preserve">Veterinarios, trabajadores de salud animal, técnicos </w:t>
      </w:r>
      <w:r w:rsidR="00E41210" w:rsidRPr="000C60BF">
        <w:rPr>
          <w:rFonts w:ascii="Verdana" w:hAnsi="Verdana"/>
          <w:lang w:val="es-419"/>
        </w:rPr>
        <w:t>_______________________________________</w:t>
      </w:r>
    </w:p>
    <w:p w14:paraId="0F50EFF1" w14:textId="77777777" w:rsidR="00D21452" w:rsidRPr="000C60BF" w:rsidRDefault="00D21452" w:rsidP="00D21452">
      <w:pPr>
        <w:pStyle w:val="ListParagraph"/>
        <w:rPr>
          <w:rFonts w:ascii="Verdana" w:hAnsi="Verdana"/>
          <w:lang w:val="es-419"/>
        </w:rPr>
      </w:pPr>
    </w:p>
    <w:p w14:paraId="37749A51" w14:textId="77777777" w:rsidR="00D21452" w:rsidRPr="000C60BF" w:rsidRDefault="00D21452" w:rsidP="00D21452">
      <w:pPr>
        <w:spacing w:line="240" w:lineRule="auto"/>
        <w:rPr>
          <w:rFonts w:ascii="Verdana" w:hAnsi="Verdana"/>
          <w:lang w:val="es-419"/>
        </w:rPr>
      </w:pPr>
    </w:p>
    <w:p w14:paraId="5FE98D07" w14:textId="77777777" w:rsidR="00D21452" w:rsidRPr="000C60BF" w:rsidRDefault="00D21452" w:rsidP="00D21452">
      <w:pPr>
        <w:spacing w:line="240" w:lineRule="auto"/>
        <w:rPr>
          <w:rFonts w:ascii="Verdana" w:hAnsi="Verdana"/>
          <w:lang w:val="es-419"/>
        </w:rPr>
      </w:pPr>
    </w:p>
    <w:p w14:paraId="70BBA221" w14:textId="77777777" w:rsidR="00D21452" w:rsidRPr="000C60BF" w:rsidRDefault="00D21452" w:rsidP="00D21452">
      <w:pPr>
        <w:spacing w:line="240" w:lineRule="auto"/>
        <w:rPr>
          <w:rFonts w:ascii="Verdana" w:hAnsi="Verdana"/>
          <w:lang w:val="es-419"/>
        </w:rPr>
      </w:pPr>
    </w:p>
    <w:p w14:paraId="7D48437C" w14:textId="1C4962EE" w:rsidR="00D21452" w:rsidRPr="000C60BF" w:rsidRDefault="00D21452" w:rsidP="00D21452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</w:pPr>
      <w:r w:rsidRPr="000C60BF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 xml:space="preserve">Sección 4: </w:t>
      </w:r>
      <w:r w:rsidR="009F61C5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>Capacit</w:t>
      </w:r>
      <w:r w:rsidRPr="000C60BF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 xml:space="preserve">ar al personal sobre cómo implementar prácticas de bioseguridad mejoradas en caso de un brote </w:t>
      </w:r>
      <w:r w:rsidR="009F61C5" w:rsidRPr="000C60BF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>de</w:t>
      </w:r>
      <w:r w:rsidR="009F61C5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 xml:space="preserve"> una</w:t>
      </w:r>
      <w:r w:rsidRPr="000C60BF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 xml:space="preserve"> enfermedad animal </w:t>
      </w:r>
      <w:r w:rsidR="009F61C5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>transfronteriza</w:t>
      </w:r>
    </w:p>
    <w:p w14:paraId="5851EC53" w14:textId="77777777" w:rsidR="00D21452" w:rsidRPr="000C60BF" w:rsidRDefault="00D21452" w:rsidP="00D21452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</w:pPr>
    </w:p>
    <w:p w14:paraId="4F11CCEF" w14:textId="365A019B" w:rsidR="0024605A" w:rsidRPr="000C60BF" w:rsidRDefault="009F61C5" w:rsidP="00286F2C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bookmarkStart w:id="4" w:name="_Hlk216782385"/>
      <w:r>
        <w:rPr>
          <w:rFonts w:ascii="Verdana" w:hAnsi="Verdana"/>
          <w:lang w:val="es-419"/>
        </w:rPr>
        <w:t xml:space="preserve">Capacitar </w:t>
      </w:r>
      <w:r w:rsidR="00286F2C" w:rsidRPr="000C60BF">
        <w:rPr>
          <w:rFonts w:ascii="Verdana" w:hAnsi="Verdana"/>
          <w:lang w:val="es-419"/>
        </w:rPr>
        <w:t>al personal para que aplique medidas de bioseguridad mejoradas es esencial para mantener</w:t>
      </w:r>
      <w:r w:rsidR="00E342B8" w:rsidRPr="000C60BF">
        <w:rPr>
          <w:rFonts w:ascii="Verdana" w:hAnsi="Verdana"/>
          <w:lang w:val="es-419"/>
        </w:rPr>
        <w:t xml:space="preserve"> __</w:t>
      </w:r>
      <w:r w:rsidR="005A1AEC">
        <w:rPr>
          <w:rFonts w:ascii="Verdana" w:hAnsi="Verdana"/>
          <w:color w:val="C00000"/>
          <w:kern w:val="0"/>
          <w:lang w:val="es-419"/>
          <w14:ligatures w14:val="none"/>
        </w:rPr>
        <w:t>las enfermedades transfronterizas y emergentes</w:t>
      </w:r>
      <w:r w:rsidR="00E342B8" w:rsidRPr="000C60BF">
        <w:rPr>
          <w:rFonts w:ascii="Verdana" w:hAnsi="Verdana"/>
          <w:lang w:val="es-419"/>
        </w:rPr>
        <w:t xml:space="preserve">___________________ </w:t>
      </w:r>
      <w:r w:rsidR="00286F2C" w:rsidRPr="000C60BF">
        <w:rPr>
          <w:rFonts w:ascii="Verdana" w:hAnsi="Verdana"/>
          <w:lang w:val="es-419"/>
        </w:rPr>
        <w:t>fuera de l</w:t>
      </w:r>
      <w:r>
        <w:rPr>
          <w:rFonts w:ascii="Verdana" w:hAnsi="Verdana"/>
          <w:lang w:val="es-419"/>
        </w:rPr>
        <w:t>os establecimientos</w:t>
      </w:r>
      <w:r w:rsidR="00286F2C" w:rsidRPr="000C60BF">
        <w:rPr>
          <w:rFonts w:ascii="Verdana" w:hAnsi="Verdana"/>
          <w:lang w:val="es-419"/>
        </w:rPr>
        <w:t xml:space="preserve"> y evitar una mayor propagación en </w:t>
      </w:r>
      <w:r>
        <w:rPr>
          <w:rFonts w:ascii="Verdana" w:hAnsi="Verdana"/>
          <w:lang w:val="es-419"/>
        </w:rPr>
        <w:t>aquellos establecimientos</w:t>
      </w:r>
      <w:r w:rsidR="00286F2C" w:rsidRPr="000C60BF">
        <w:rPr>
          <w:rFonts w:ascii="Verdana" w:hAnsi="Verdana"/>
          <w:lang w:val="es-419"/>
        </w:rPr>
        <w:t xml:space="preserve"> afectad</w:t>
      </w:r>
      <w:r>
        <w:rPr>
          <w:rFonts w:ascii="Verdana" w:hAnsi="Verdana"/>
          <w:lang w:val="es-419"/>
        </w:rPr>
        <w:t>o</w:t>
      </w:r>
      <w:r w:rsidR="00286F2C" w:rsidRPr="000C60BF">
        <w:rPr>
          <w:rFonts w:ascii="Verdana" w:hAnsi="Verdana"/>
          <w:lang w:val="es-419"/>
        </w:rPr>
        <w:t xml:space="preserve">s durante un brote. </w:t>
      </w:r>
    </w:p>
    <w:bookmarkEnd w:id="4"/>
    <w:p w14:paraId="3527CB21" w14:textId="77777777" w:rsidR="0024605A" w:rsidRPr="000C60BF" w:rsidRDefault="0024605A" w:rsidP="0024605A">
      <w:pPr>
        <w:spacing w:line="240" w:lineRule="auto"/>
        <w:rPr>
          <w:rFonts w:ascii="Verdana" w:hAnsi="Verdana"/>
          <w:lang w:val="es-419"/>
        </w:rPr>
      </w:pPr>
    </w:p>
    <w:p w14:paraId="004F1E20" w14:textId="077D764E" w:rsidR="00D21452" w:rsidRPr="000C60BF" w:rsidRDefault="0024605A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>¿</w:t>
      </w:r>
      <w:r w:rsidR="008857B5">
        <w:rPr>
          <w:rFonts w:ascii="Verdana" w:hAnsi="Verdana"/>
          <w:lang w:val="es-419"/>
        </w:rPr>
        <w:t xml:space="preserve">Indica cuál de los siguientes </w:t>
      </w:r>
      <w:r w:rsidRPr="000C60BF">
        <w:rPr>
          <w:rFonts w:ascii="Verdana" w:hAnsi="Verdana"/>
          <w:lang w:val="es-419"/>
        </w:rPr>
        <w:t>recurso</w:t>
      </w:r>
      <w:r w:rsidR="008857B5">
        <w:rPr>
          <w:rFonts w:ascii="Verdana" w:hAnsi="Verdana"/>
          <w:lang w:val="es-419"/>
        </w:rPr>
        <w:t>s</w:t>
      </w:r>
      <w:r w:rsidRPr="000C60BF">
        <w:rPr>
          <w:rFonts w:ascii="Verdana" w:hAnsi="Verdana"/>
          <w:lang w:val="es-419"/>
        </w:rPr>
        <w:t xml:space="preserve"> ofrece vídeos de </w:t>
      </w:r>
      <w:r w:rsidR="009F61C5">
        <w:rPr>
          <w:rFonts w:ascii="Verdana" w:hAnsi="Verdana"/>
          <w:lang w:val="es-419"/>
        </w:rPr>
        <w:t>capacitación</w:t>
      </w:r>
      <w:r w:rsidRPr="000C60BF">
        <w:rPr>
          <w:rFonts w:ascii="Verdana" w:hAnsi="Verdana"/>
          <w:lang w:val="es-419"/>
        </w:rPr>
        <w:t xml:space="preserve"> y herramientas de documentación</w:t>
      </w:r>
      <w:r w:rsidR="008857B5">
        <w:rPr>
          <w:rFonts w:ascii="Verdana" w:hAnsi="Verdana"/>
          <w:lang w:val="es-419"/>
        </w:rPr>
        <w:t xml:space="preserve"> de bioseguridad</w:t>
      </w:r>
      <w:r w:rsidRPr="000C60BF">
        <w:rPr>
          <w:rFonts w:ascii="Verdana" w:hAnsi="Verdana"/>
          <w:lang w:val="es-419"/>
        </w:rPr>
        <w:t>?</w:t>
      </w:r>
    </w:p>
    <w:p w14:paraId="471C3ECD" w14:textId="4115FC94" w:rsidR="0024605A" w:rsidRPr="008857B5" w:rsidRDefault="008857B5" w:rsidP="0024605A">
      <w:pPr>
        <w:pStyle w:val="ListParagraph"/>
        <w:numPr>
          <w:ilvl w:val="1"/>
          <w:numId w:val="8"/>
        </w:numPr>
        <w:spacing w:line="240" w:lineRule="auto"/>
        <w:rPr>
          <w:rFonts w:ascii="Verdana" w:hAnsi="Verdana"/>
          <w:lang w:val="es-419"/>
        </w:rPr>
      </w:pPr>
      <w:r w:rsidRPr="008857B5">
        <w:rPr>
          <w:rFonts w:ascii="Verdana" w:hAnsi="Verdana"/>
          <w:lang w:val="es-419"/>
        </w:rPr>
        <w:t xml:space="preserve">La </w:t>
      </w:r>
      <w:r w:rsidR="0024605A" w:rsidRPr="008857B5">
        <w:rPr>
          <w:rFonts w:ascii="Verdana" w:hAnsi="Verdana"/>
          <w:lang w:val="es-419"/>
        </w:rPr>
        <w:t>Guía de la Feria Estatal</w:t>
      </w:r>
    </w:p>
    <w:p w14:paraId="7FD1DAEF" w14:textId="5E872C21" w:rsidR="0024605A" w:rsidRPr="005A1AEC" w:rsidRDefault="008857B5" w:rsidP="0024605A">
      <w:pPr>
        <w:pStyle w:val="ListParagraph"/>
        <w:numPr>
          <w:ilvl w:val="1"/>
          <w:numId w:val="8"/>
        </w:numPr>
        <w:spacing w:line="240" w:lineRule="auto"/>
        <w:rPr>
          <w:rFonts w:ascii="Verdana" w:hAnsi="Verdana"/>
          <w:color w:val="C00000"/>
          <w:lang w:val="es-419"/>
        </w:rPr>
      </w:pPr>
      <w:r w:rsidRPr="005A1AEC">
        <w:rPr>
          <w:rFonts w:ascii="Verdana" w:hAnsi="Verdana"/>
          <w:color w:val="C00000"/>
          <w:lang w:val="es-419"/>
        </w:rPr>
        <w:t>Los s</w:t>
      </w:r>
      <w:r w:rsidR="0024605A" w:rsidRPr="005A1AEC">
        <w:rPr>
          <w:rFonts w:ascii="Verdana" w:hAnsi="Verdana"/>
          <w:color w:val="C00000"/>
          <w:lang w:val="es-419"/>
        </w:rPr>
        <w:t>itios web del Plan de suministro seguro de alimentos</w:t>
      </w:r>
    </w:p>
    <w:p w14:paraId="10223F53" w14:textId="76C7DDF0" w:rsidR="0024605A" w:rsidRPr="008857B5" w:rsidRDefault="008857B5" w:rsidP="0024605A">
      <w:pPr>
        <w:pStyle w:val="ListParagraph"/>
        <w:numPr>
          <w:ilvl w:val="1"/>
          <w:numId w:val="8"/>
        </w:numPr>
        <w:spacing w:line="240" w:lineRule="auto"/>
        <w:rPr>
          <w:rFonts w:ascii="Verdana" w:hAnsi="Verdana"/>
          <w:lang w:val="es-419"/>
        </w:rPr>
      </w:pPr>
      <w:r w:rsidRPr="008857B5">
        <w:rPr>
          <w:rFonts w:ascii="Verdana" w:hAnsi="Verdana"/>
          <w:lang w:val="es-419"/>
        </w:rPr>
        <w:t>El b</w:t>
      </w:r>
      <w:r w:rsidR="0024605A" w:rsidRPr="008857B5">
        <w:rPr>
          <w:rFonts w:ascii="Verdana" w:hAnsi="Verdana"/>
          <w:lang w:val="es-419"/>
        </w:rPr>
        <w:t>oletín informativo de extensión local</w:t>
      </w:r>
    </w:p>
    <w:p w14:paraId="6CFC9A7A" w14:textId="60AE4424" w:rsidR="0024605A" w:rsidRDefault="008857B5" w:rsidP="0024605A">
      <w:pPr>
        <w:pStyle w:val="ListParagraph"/>
        <w:numPr>
          <w:ilvl w:val="1"/>
          <w:numId w:val="8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El </w:t>
      </w:r>
      <w:proofErr w:type="spellStart"/>
      <w:r>
        <w:rPr>
          <w:rFonts w:ascii="Verdana" w:hAnsi="Verdana"/>
        </w:rPr>
        <w:t>s</w:t>
      </w:r>
      <w:r w:rsidR="0024605A" w:rsidRPr="0024605A">
        <w:rPr>
          <w:rFonts w:ascii="Verdana" w:hAnsi="Verdana"/>
        </w:rPr>
        <w:t>ervicio</w:t>
      </w:r>
      <w:proofErr w:type="spellEnd"/>
      <w:r w:rsidR="0024605A" w:rsidRPr="0024605A">
        <w:rPr>
          <w:rFonts w:ascii="Verdana" w:hAnsi="Verdana"/>
        </w:rPr>
        <w:t xml:space="preserve"> </w:t>
      </w:r>
      <w:proofErr w:type="spellStart"/>
      <w:r w:rsidR="0024605A" w:rsidRPr="0024605A">
        <w:rPr>
          <w:rFonts w:ascii="Verdana" w:hAnsi="Verdana"/>
        </w:rPr>
        <w:t>meteorológico</w:t>
      </w:r>
      <w:proofErr w:type="spellEnd"/>
    </w:p>
    <w:p w14:paraId="419B2D60" w14:textId="77777777" w:rsidR="0024605A" w:rsidRPr="0024605A" w:rsidRDefault="0024605A" w:rsidP="0024605A">
      <w:pPr>
        <w:spacing w:line="240" w:lineRule="auto"/>
        <w:rPr>
          <w:rFonts w:ascii="Verdana" w:hAnsi="Verdana"/>
        </w:rPr>
      </w:pPr>
    </w:p>
    <w:p w14:paraId="712F82EE" w14:textId="16C764F9" w:rsidR="0024605A" w:rsidRPr="000C60BF" w:rsidRDefault="0024605A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 w:rsidRPr="005A1AEC">
        <w:rPr>
          <w:rFonts w:ascii="Verdana" w:hAnsi="Verdana"/>
          <w:color w:val="C00000"/>
          <w:lang w:val="es-419"/>
        </w:rPr>
        <w:t>Verdadero</w:t>
      </w:r>
      <w:r w:rsidRPr="000C60BF">
        <w:rPr>
          <w:rFonts w:ascii="Verdana" w:hAnsi="Verdana"/>
          <w:lang w:val="es-419"/>
        </w:rPr>
        <w:t xml:space="preserve"> o falso: </w:t>
      </w:r>
      <w:r w:rsidR="008857B5">
        <w:rPr>
          <w:rFonts w:ascii="Verdana" w:hAnsi="Verdana"/>
          <w:lang w:val="es-419"/>
        </w:rPr>
        <w:t xml:space="preserve">Es importante </w:t>
      </w:r>
      <w:r w:rsidRPr="000C60BF">
        <w:rPr>
          <w:rFonts w:ascii="Verdana" w:hAnsi="Verdana"/>
          <w:lang w:val="es-419"/>
        </w:rPr>
        <w:t xml:space="preserve">documentar la </w:t>
      </w:r>
      <w:r w:rsidR="005C3982">
        <w:rPr>
          <w:rFonts w:ascii="Verdana" w:hAnsi="Verdana"/>
          <w:lang w:val="es-419"/>
        </w:rPr>
        <w:t>capacita</w:t>
      </w:r>
      <w:r w:rsidRPr="000C60BF">
        <w:rPr>
          <w:rFonts w:ascii="Verdana" w:hAnsi="Verdana"/>
          <w:lang w:val="es-419"/>
        </w:rPr>
        <w:t>ción</w:t>
      </w:r>
      <w:r w:rsidR="008857B5">
        <w:rPr>
          <w:rFonts w:ascii="Verdana" w:hAnsi="Verdana"/>
          <w:lang w:val="es-419"/>
        </w:rPr>
        <w:t xml:space="preserve"> de los empleados</w:t>
      </w:r>
      <w:r w:rsidRPr="000C60BF">
        <w:rPr>
          <w:rFonts w:ascii="Verdana" w:hAnsi="Verdana"/>
          <w:lang w:val="es-419"/>
        </w:rPr>
        <w:t>.</w:t>
      </w:r>
    </w:p>
    <w:p w14:paraId="426EA514" w14:textId="77777777" w:rsidR="0024605A" w:rsidRPr="000C60BF" w:rsidRDefault="0024605A" w:rsidP="0024605A">
      <w:pPr>
        <w:spacing w:line="240" w:lineRule="auto"/>
        <w:rPr>
          <w:rFonts w:ascii="Verdana" w:hAnsi="Verdana"/>
          <w:lang w:val="es-419"/>
        </w:rPr>
      </w:pPr>
    </w:p>
    <w:p w14:paraId="77900EF7" w14:textId="6F8A028B" w:rsidR="0024605A" w:rsidRPr="000C60BF" w:rsidRDefault="0024605A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 xml:space="preserve">¿Por qué es importante la </w:t>
      </w:r>
      <w:r w:rsidR="005C3982">
        <w:rPr>
          <w:rFonts w:ascii="Verdana" w:hAnsi="Verdana"/>
          <w:lang w:val="es-419"/>
        </w:rPr>
        <w:t>capacita</w:t>
      </w:r>
      <w:r w:rsidRPr="000C60BF">
        <w:rPr>
          <w:rFonts w:ascii="Verdana" w:hAnsi="Verdana"/>
          <w:lang w:val="es-419"/>
        </w:rPr>
        <w:t>ción durante un brote?</w:t>
      </w:r>
    </w:p>
    <w:p w14:paraId="22F674D6" w14:textId="77777777" w:rsidR="0024605A" w:rsidRPr="000C60BF" w:rsidRDefault="0024605A" w:rsidP="0024605A">
      <w:pPr>
        <w:spacing w:line="240" w:lineRule="auto"/>
        <w:rPr>
          <w:rFonts w:ascii="Verdana" w:hAnsi="Verdana"/>
          <w:lang w:val="es-419"/>
        </w:rPr>
      </w:pPr>
    </w:p>
    <w:p w14:paraId="5D1E6854" w14:textId="77777777" w:rsidR="005A1AEC" w:rsidRDefault="005A1AEC" w:rsidP="005A1AEC">
      <w:pPr>
        <w:spacing w:line="240" w:lineRule="auto"/>
        <w:rPr>
          <w:rFonts w:ascii="Verdana" w:hAnsi="Verdana"/>
          <w:color w:val="C00000"/>
          <w:lang w:val="es-419"/>
        </w:rPr>
      </w:pPr>
      <w:r>
        <w:rPr>
          <w:rFonts w:ascii="Verdana" w:hAnsi="Verdana"/>
          <w:color w:val="C00000"/>
          <w:lang w:val="es-419"/>
        </w:rPr>
        <w:t>Garantiza una implementación consistente y correcta de la bioseguridad mejorada.</w:t>
      </w:r>
    </w:p>
    <w:p w14:paraId="7857BF3D" w14:textId="77777777" w:rsidR="0024605A" w:rsidRPr="000C60BF" w:rsidRDefault="0024605A" w:rsidP="0024605A">
      <w:pPr>
        <w:spacing w:line="240" w:lineRule="auto"/>
        <w:rPr>
          <w:rFonts w:ascii="Verdana" w:hAnsi="Verdana"/>
          <w:lang w:val="es-419"/>
        </w:rPr>
      </w:pPr>
    </w:p>
    <w:p w14:paraId="7F027CDE" w14:textId="01B57155" w:rsidR="0024605A" w:rsidRPr="000C60BF" w:rsidRDefault="0024605A" w:rsidP="0024605A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</w:pPr>
      <w:r w:rsidRPr="000C60BF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>Sección 5: Tomar medidas correctivas cuando no se sig</w:t>
      </w:r>
      <w:r w:rsidR="00457D32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>uen</w:t>
      </w:r>
      <w:r w:rsidRPr="000C60BF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 xml:space="preserve"> las prácticas de bioseguridad</w:t>
      </w:r>
    </w:p>
    <w:p w14:paraId="1D7D58CC" w14:textId="77777777" w:rsidR="0024605A" w:rsidRPr="000C60BF" w:rsidRDefault="0024605A" w:rsidP="0024605A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</w:pPr>
    </w:p>
    <w:p w14:paraId="2ACE01A0" w14:textId="5084EF52" w:rsidR="0024605A" w:rsidRPr="000C60BF" w:rsidRDefault="0024605A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 xml:space="preserve">Los </w:t>
      </w:r>
      <w:r w:rsidR="005C3982">
        <w:rPr>
          <w:rFonts w:ascii="Verdana" w:hAnsi="Verdana"/>
          <w:lang w:val="es-419"/>
        </w:rPr>
        <w:t>encargados de bioseguridad</w:t>
      </w:r>
      <w:r w:rsidRPr="000C60BF">
        <w:rPr>
          <w:rFonts w:ascii="Verdana" w:hAnsi="Verdana"/>
          <w:lang w:val="es-419"/>
        </w:rPr>
        <w:t xml:space="preserve"> deben crear una cultura laboral que ____</w:t>
      </w:r>
      <w:r w:rsidR="005A1AEC">
        <w:rPr>
          <w:rFonts w:ascii="Verdana" w:hAnsi="Verdana"/>
          <w:color w:val="C00000"/>
          <w:kern w:val="0"/>
          <w:lang w:val="es-419"/>
          <w14:ligatures w14:val="none"/>
        </w:rPr>
        <w:t>recompensa</w:t>
      </w:r>
      <w:r w:rsidR="005A1AEC">
        <w:rPr>
          <w:rFonts w:ascii="Verdana" w:hAnsi="Verdana"/>
          <w:kern w:val="0"/>
          <w:lang w:val="es-419"/>
          <w14:ligatures w14:val="none"/>
        </w:rPr>
        <w:t>_</w:t>
      </w:r>
      <w:r w:rsidRPr="000C60BF">
        <w:rPr>
          <w:rFonts w:ascii="Verdana" w:hAnsi="Verdana"/>
          <w:lang w:val="es-419"/>
        </w:rPr>
        <w:t>______ a los empleados a tomar las medidas correctas.</w:t>
      </w:r>
    </w:p>
    <w:p w14:paraId="10ACD951" w14:textId="77777777" w:rsidR="0024605A" w:rsidRPr="000C60BF" w:rsidRDefault="0024605A" w:rsidP="0024605A">
      <w:pPr>
        <w:spacing w:line="240" w:lineRule="auto"/>
        <w:rPr>
          <w:rFonts w:ascii="Verdana" w:hAnsi="Verdana"/>
          <w:lang w:val="es-419"/>
        </w:rPr>
      </w:pPr>
    </w:p>
    <w:p w14:paraId="1C301F8A" w14:textId="2C42B5C2" w:rsidR="0024605A" w:rsidRPr="000C60BF" w:rsidRDefault="0024605A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>¿Cuál no es un método de cumplimiento</w:t>
      </w:r>
      <w:r w:rsidR="00457D32">
        <w:rPr>
          <w:rFonts w:ascii="Verdana" w:hAnsi="Verdana"/>
          <w:lang w:val="es-419"/>
        </w:rPr>
        <w:t xml:space="preserve"> de qué</w:t>
      </w:r>
      <w:r w:rsidRPr="000C60BF">
        <w:rPr>
          <w:rFonts w:ascii="Verdana" w:hAnsi="Verdana"/>
          <w:lang w:val="es-419"/>
        </w:rPr>
        <w:t>?</w:t>
      </w:r>
    </w:p>
    <w:p w14:paraId="26EB3AFF" w14:textId="68F69986" w:rsidR="0024605A" w:rsidRPr="00457D32" w:rsidRDefault="00457D32" w:rsidP="0024605A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  <w:lang w:val="es-419"/>
        </w:rPr>
      </w:pPr>
      <w:r>
        <w:rPr>
          <w:rFonts w:ascii="Verdana" w:hAnsi="Verdana"/>
          <w:lang w:val="es-419"/>
        </w:rPr>
        <w:t>m</w:t>
      </w:r>
      <w:r w:rsidRPr="00457D32">
        <w:rPr>
          <w:rFonts w:ascii="Verdana" w:hAnsi="Verdana"/>
          <w:lang w:val="es-419"/>
        </w:rPr>
        <w:t xml:space="preserve">onitorear a los animales </w:t>
      </w:r>
      <w:r>
        <w:rPr>
          <w:rFonts w:ascii="Verdana" w:hAnsi="Verdana"/>
          <w:lang w:val="es-419"/>
        </w:rPr>
        <w:t>diariamente</w:t>
      </w:r>
    </w:p>
    <w:p w14:paraId="4B0A8CB1" w14:textId="7963FF60" w:rsidR="0024605A" w:rsidRPr="00457D32" w:rsidRDefault="00457D32" w:rsidP="0024605A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  <w:lang w:val="es-419"/>
        </w:rPr>
      </w:pPr>
      <w:r>
        <w:rPr>
          <w:rFonts w:ascii="Verdana" w:hAnsi="Verdana"/>
          <w:lang w:val="es-419"/>
        </w:rPr>
        <w:t xml:space="preserve">realizar actividades </w:t>
      </w:r>
      <w:r w:rsidR="0024605A" w:rsidRPr="00457D32">
        <w:rPr>
          <w:rFonts w:ascii="Verdana" w:hAnsi="Verdana"/>
          <w:lang w:val="es-419"/>
        </w:rPr>
        <w:t>de coaching y corrección</w:t>
      </w:r>
    </w:p>
    <w:p w14:paraId="28F84652" w14:textId="0407DD1C" w:rsidR="0024605A" w:rsidRDefault="00457D32" w:rsidP="0024605A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r</w:t>
      </w:r>
      <w:r w:rsidR="0024605A" w:rsidRPr="0024605A">
        <w:rPr>
          <w:rFonts w:ascii="Verdana" w:hAnsi="Verdana"/>
        </w:rPr>
        <w:t>epeti</w:t>
      </w:r>
      <w:r>
        <w:rPr>
          <w:rFonts w:ascii="Verdana" w:hAnsi="Verdana"/>
        </w:rPr>
        <w:t>r</w:t>
      </w:r>
      <w:proofErr w:type="spellEnd"/>
      <w:r w:rsidR="0024605A" w:rsidRPr="0024605A">
        <w:rPr>
          <w:rFonts w:ascii="Verdana" w:hAnsi="Verdana"/>
        </w:rPr>
        <w:t xml:space="preserve"> la </w:t>
      </w:r>
      <w:proofErr w:type="spellStart"/>
      <w:r>
        <w:rPr>
          <w:rFonts w:ascii="Verdana" w:hAnsi="Verdana"/>
        </w:rPr>
        <w:t>capacit</w:t>
      </w:r>
      <w:r w:rsidR="0024605A" w:rsidRPr="0024605A">
        <w:rPr>
          <w:rFonts w:ascii="Verdana" w:hAnsi="Verdana"/>
        </w:rPr>
        <w:t>ación</w:t>
      </w:r>
      <w:proofErr w:type="spellEnd"/>
    </w:p>
    <w:p w14:paraId="12AF7F21" w14:textId="4AA2AA3F" w:rsidR="0024605A" w:rsidRPr="005A1AEC" w:rsidRDefault="00457D32" w:rsidP="0024605A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  <w:color w:val="C00000"/>
        </w:rPr>
      </w:pPr>
      <w:r w:rsidRPr="005A1AEC">
        <w:rPr>
          <w:rFonts w:ascii="Verdana" w:hAnsi="Verdana"/>
          <w:color w:val="C00000"/>
        </w:rPr>
        <w:t>i</w:t>
      </w:r>
      <w:r w:rsidR="0024605A" w:rsidRPr="005A1AEC">
        <w:rPr>
          <w:rFonts w:ascii="Verdana" w:hAnsi="Verdana"/>
          <w:color w:val="C00000"/>
        </w:rPr>
        <w:t>gnorar las infracciones menores</w:t>
      </w:r>
    </w:p>
    <w:p w14:paraId="385413CB" w14:textId="77777777" w:rsidR="0024605A" w:rsidRDefault="0024605A" w:rsidP="0024605A">
      <w:pPr>
        <w:spacing w:line="240" w:lineRule="auto"/>
        <w:rPr>
          <w:rFonts w:ascii="Verdana" w:hAnsi="Verdana"/>
        </w:rPr>
      </w:pPr>
    </w:p>
    <w:p w14:paraId="739C7AEB" w14:textId="2B8C8188" w:rsidR="0024605A" w:rsidRPr="000C60BF" w:rsidRDefault="0024605A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 w:rsidRPr="005A1AEC">
        <w:rPr>
          <w:rFonts w:ascii="Verdana" w:hAnsi="Verdana"/>
          <w:color w:val="C00000"/>
          <w:lang w:val="es-419"/>
        </w:rPr>
        <w:t>Verdadero</w:t>
      </w:r>
      <w:r w:rsidRPr="000C60BF">
        <w:rPr>
          <w:rFonts w:ascii="Verdana" w:hAnsi="Verdana"/>
          <w:lang w:val="es-419"/>
        </w:rPr>
        <w:t xml:space="preserve"> o falso: Las medidas correctivas deben estar </w:t>
      </w:r>
      <w:r w:rsidR="005C3982">
        <w:rPr>
          <w:rFonts w:ascii="Verdana" w:hAnsi="Verdana"/>
          <w:lang w:val="es-419"/>
        </w:rPr>
        <w:t xml:space="preserve">alineadas </w:t>
      </w:r>
      <w:r w:rsidRPr="000C60BF">
        <w:rPr>
          <w:rFonts w:ascii="Verdana" w:hAnsi="Verdana"/>
          <w:lang w:val="es-419"/>
        </w:rPr>
        <w:t xml:space="preserve">con las estrategias de </w:t>
      </w:r>
      <w:r w:rsidR="005C3982">
        <w:rPr>
          <w:rFonts w:ascii="Verdana" w:hAnsi="Verdana"/>
          <w:lang w:val="es-419"/>
        </w:rPr>
        <w:t xml:space="preserve">manejo </w:t>
      </w:r>
      <w:r w:rsidRPr="000C60BF">
        <w:rPr>
          <w:rFonts w:ascii="Verdana" w:hAnsi="Verdana"/>
          <w:lang w:val="es-419"/>
        </w:rPr>
        <w:t>de personal.</w:t>
      </w:r>
    </w:p>
    <w:sectPr w:rsidR="0024605A" w:rsidRPr="000C60B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04DF3F7" w16cex:dateUtc="2025-12-15T22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0DE98" w14:textId="77777777" w:rsidR="00B57340" w:rsidRDefault="00B57340" w:rsidP="00290D02">
      <w:pPr>
        <w:spacing w:line="240" w:lineRule="auto"/>
      </w:pPr>
      <w:r>
        <w:separator/>
      </w:r>
    </w:p>
  </w:endnote>
  <w:endnote w:type="continuationSeparator" w:id="0">
    <w:p w14:paraId="1ACC97BA" w14:textId="77777777" w:rsidR="00B57340" w:rsidRDefault="00B57340" w:rsidP="00290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8563197"/>
      <w:docPartObj>
        <w:docPartGallery w:val="Page Numbers (Bottom of Page)"/>
        <w:docPartUnique/>
      </w:docPartObj>
    </w:sdtPr>
    <w:sdtEndPr>
      <w:rPr>
        <w:rFonts w:ascii="Verdana" w:hAnsi="Verdana"/>
        <w:noProof/>
      </w:rPr>
    </w:sdtEndPr>
    <w:sdtContent>
      <w:p w14:paraId="18CE27FA" w14:textId="371AB4EA" w:rsidR="00290D02" w:rsidRPr="00290D02" w:rsidRDefault="00290D02">
        <w:pPr>
          <w:pStyle w:val="Footer"/>
          <w:jc w:val="right"/>
          <w:rPr>
            <w:rFonts w:ascii="Verdana" w:hAnsi="Verdana"/>
          </w:rPr>
        </w:pPr>
        <w:r w:rsidRPr="00290D02">
          <w:rPr>
            <w:rFonts w:ascii="Verdana" w:hAnsi="Verdana"/>
          </w:rPr>
          <w:fldChar w:fldCharType="begin"/>
        </w:r>
        <w:r w:rsidRPr="00290D02">
          <w:rPr>
            <w:rFonts w:ascii="Verdana" w:hAnsi="Verdana"/>
          </w:rPr>
          <w:instrText xml:space="preserve"> PAGE   \* MERGEFORMAT </w:instrText>
        </w:r>
        <w:r w:rsidRPr="00290D02">
          <w:rPr>
            <w:rFonts w:ascii="Verdana" w:hAnsi="Verdana"/>
          </w:rPr>
          <w:fldChar w:fldCharType="separate"/>
        </w:r>
        <w:r w:rsidRPr="00290D02">
          <w:rPr>
            <w:rFonts w:ascii="Verdana" w:hAnsi="Verdana"/>
            <w:noProof/>
          </w:rPr>
          <w:t>2</w:t>
        </w:r>
        <w:r w:rsidRPr="00290D02">
          <w:rPr>
            <w:rFonts w:ascii="Verdana" w:hAnsi="Verdana"/>
            <w:noProof/>
          </w:rPr>
          <w:fldChar w:fldCharType="end"/>
        </w:r>
      </w:p>
    </w:sdtContent>
  </w:sdt>
  <w:p w14:paraId="38DA8EE0" w14:textId="1E6492F3" w:rsidR="00290D02" w:rsidRDefault="00290D02">
    <w:pPr>
      <w:pStyle w:val="Footer"/>
    </w:pPr>
    <w:r w:rsidRPr="00AD622A">
      <w:rPr>
        <w:noProof/>
      </w:rPr>
      <w:drawing>
        <wp:inline distT="0" distB="0" distL="0" distR="0" wp14:anchorId="13662A3B" wp14:editId="516EC484">
          <wp:extent cx="1192239" cy="731520"/>
          <wp:effectExtent l="0" t="0" r="0" b="0"/>
          <wp:docPr id="1658912993" name="Picture 5" descr="Logo of The Center for Food Security and Public Health at Iowa State University College of Veterinary Medici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968514" name="Picture 5" descr="Logo of The Center for Food Security and Public Health at Iowa State University College of Veterinary Medicin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39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E4885" w14:textId="77777777" w:rsidR="00B57340" w:rsidRDefault="00B57340" w:rsidP="00290D02">
      <w:pPr>
        <w:spacing w:line="240" w:lineRule="auto"/>
      </w:pPr>
      <w:r>
        <w:separator/>
      </w:r>
    </w:p>
  </w:footnote>
  <w:footnote w:type="continuationSeparator" w:id="0">
    <w:p w14:paraId="74DA31DC" w14:textId="77777777" w:rsidR="00B57340" w:rsidRDefault="00B57340" w:rsidP="00290D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0B75"/>
    <w:multiLevelType w:val="hybridMultilevel"/>
    <w:tmpl w:val="275EAC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F6213"/>
    <w:multiLevelType w:val="hybridMultilevel"/>
    <w:tmpl w:val="2B748138"/>
    <w:lvl w:ilvl="0" w:tplc="6F84A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B05B2A"/>
    <w:multiLevelType w:val="hybridMultilevel"/>
    <w:tmpl w:val="DD98A4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54860"/>
    <w:multiLevelType w:val="hybridMultilevel"/>
    <w:tmpl w:val="6DDC32F8"/>
    <w:lvl w:ilvl="0" w:tplc="B3F8D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D31913"/>
    <w:multiLevelType w:val="hybridMultilevel"/>
    <w:tmpl w:val="1A0A4230"/>
    <w:lvl w:ilvl="0" w:tplc="BFEC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D13E4E"/>
    <w:multiLevelType w:val="hybridMultilevel"/>
    <w:tmpl w:val="2BB653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CC6226"/>
    <w:multiLevelType w:val="hybridMultilevel"/>
    <w:tmpl w:val="7D048D5A"/>
    <w:lvl w:ilvl="0" w:tplc="3B9891E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6C62F6"/>
    <w:multiLevelType w:val="hybridMultilevel"/>
    <w:tmpl w:val="903A66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20B39"/>
    <w:multiLevelType w:val="hybridMultilevel"/>
    <w:tmpl w:val="A2AC13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C2MDE1NbAwNzQwMzNW0lEKTi0uzszPAykwqgUAxIUfxywAAAA="/>
  </w:docVars>
  <w:rsids>
    <w:rsidRoot w:val="000B71A3"/>
    <w:rsid w:val="000038FF"/>
    <w:rsid w:val="00046FF6"/>
    <w:rsid w:val="000479E4"/>
    <w:rsid w:val="000519EC"/>
    <w:rsid w:val="00091D49"/>
    <w:rsid w:val="000B71A3"/>
    <w:rsid w:val="000C60BF"/>
    <w:rsid w:val="00116B29"/>
    <w:rsid w:val="00147BF4"/>
    <w:rsid w:val="001A704C"/>
    <w:rsid w:val="001B06E8"/>
    <w:rsid w:val="001E6BDC"/>
    <w:rsid w:val="002240A6"/>
    <w:rsid w:val="0024605A"/>
    <w:rsid w:val="00286F2C"/>
    <w:rsid w:val="00290D02"/>
    <w:rsid w:val="002B3B92"/>
    <w:rsid w:val="002D0C5D"/>
    <w:rsid w:val="00312A63"/>
    <w:rsid w:val="003B7876"/>
    <w:rsid w:val="003C5CAC"/>
    <w:rsid w:val="0043633A"/>
    <w:rsid w:val="00457D32"/>
    <w:rsid w:val="005328A6"/>
    <w:rsid w:val="005A1AEC"/>
    <w:rsid w:val="005C3982"/>
    <w:rsid w:val="005E2B9A"/>
    <w:rsid w:val="0067618D"/>
    <w:rsid w:val="006D0545"/>
    <w:rsid w:val="00737B6C"/>
    <w:rsid w:val="0076239A"/>
    <w:rsid w:val="007E1ED8"/>
    <w:rsid w:val="008771AF"/>
    <w:rsid w:val="008857B5"/>
    <w:rsid w:val="0099388E"/>
    <w:rsid w:val="009D13EA"/>
    <w:rsid w:val="009D5FB8"/>
    <w:rsid w:val="009F61C5"/>
    <w:rsid w:val="00A0076D"/>
    <w:rsid w:val="00A523FE"/>
    <w:rsid w:val="00A83CF6"/>
    <w:rsid w:val="00AA7F63"/>
    <w:rsid w:val="00B57340"/>
    <w:rsid w:val="00B833A2"/>
    <w:rsid w:val="00B85F99"/>
    <w:rsid w:val="00B867EB"/>
    <w:rsid w:val="00BC649E"/>
    <w:rsid w:val="00C266FE"/>
    <w:rsid w:val="00C2712A"/>
    <w:rsid w:val="00C3085D"/>
    <w:rsid w:val="00C97C53"/>
    <w:rsid w:val="00D21452"/>
    <w:rsid w:val="00D6770B"/>
    <w:rsid w:val="00D827E4"/>
    <w:rsid w:val="00D85448"/>
    <w:rsid w:val="00E05082"/>
    <w:rsid w:val="00E342B8"/>
    <w:rsid w:val="00E41210"/>
    <w:rsid w:val="00EB228A"/>
    <w:rsid w:val="00EB6B26"/>
    <w:rsid w:val="00ED47C8"/>
    <w:rsid w:val="00F112CB"/>
    <w:rsid w:val="00F21E2B"/>
    <w:rsid w:val="00F35C6D"/>
    <w:rsid w:val="00FA6129"/>
    <w:rsid w:val="00FB7540"/>
    <w:rsid w:val="00FE2660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3A786"/>
  <w15:chartTrackingRefBased/>
  <w15:docId w15:val="{3AA92226-D151-4B58-BF4C-98EE6757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1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1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1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1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1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1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1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1A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1A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1A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1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1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1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1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1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1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1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1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1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1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0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02"/>
  </w:style>
  <w:style w:type="paragraph" w:styleId="Footer">
    <w:name w:val="footer"/>
    <w:basedOn w:val="Normal"/>
    <w:link w:val="FooterChar"/>
    <w:uiPriority w:val="99"/>
    <w:unhideWhenUsed/>
    <w:rsid w:val="00290D0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02"/>
  </w:style>
  <w:style w:type="table" w:styleId="TableGrid">
    <w:name w:val="Table Grid"/>
    <w:basedOn w:val="TableNormal"/>
    <w:uiPriority w:val="39"/>
    <w:rsid w:val="009D5F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1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B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B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B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F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30450E2-BBAE-144E-952A-04FE36312A1C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633</Words>
  <Characters>3362</Characters>
  <Application>Microsoft Office Word</Application>
  <DocSecurity>0</DocSecurity>
  <Lines>68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Biosecurity Manager Guide Interactive Guide</vt:lpstr>
    </vt:vector>
  </TitlesOfParts>
  <Company>Center for Food Security and Public Health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Biosecurity Manager Guide Interactive Guide</dc:title>
  <dc:subject/>
  <dc:creator>Ryan Wolf</dc:creator>
  <cp:keywords>, docId:F9435E49047C160C0DE555E6587ECA1B</cp:keywords>
  <dc:description/>
  <cp:lastModifiedBy>Lenardon, Maria V [CFSPH]</cp:lastModifiedBy>
  <cp:revision>5</cp:revision>
  <cp:lastPrinted>2025-12-05T17:35:00Z</cp:lastPrinted>
  <dcterms:created xsi:type="dcterms:W3CDTF">2026-01-10T16:28:00Z</dcterms:created>
  <dcterms:modified xsi:type="dcterms:W3CDTF">2026-01-15T20:16:00Z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5384b704-7194-41ea-8bc6-3dff604b9761</vt:lpwstr>
  </property>
  <property fmtid="{D5CDD505-2E9C-101B-9397-08002B2CF9AE}" pid="3" name="grammarly_documentId">
    <vt:lpwstr>documentId_8206</vt:lpwstr>
  </property>
  <property fmtid="{D5CDD505-2E9C-101B-9397-08002B2CF9AE}" pid="4" name="grammarly_documentContext">
    <vt:lpwstr>{"goals":[],"domain":"general","emotions":[],"dialect":"american"}</vt:lpwstr>
  </property>
</Properties>
</file>